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A9802" w14:textId="77777777" w:rsidR="00E31C61" w:rsidRPr="00FD2C7E" w:rsidRDefault="00E31C61" w:rsidP="00E31C61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55EF81C8" w14:textId="77777777" w:rsidR="00207957" w:rsidRDefault="00207957" w:rsidP="00CB025C">
      <w:pPr>
        <w:jc w:val="center"/>
        <w:rPr>
          <w:rFonts w:cs="Times New Roman"/>
          <w:b/>
          <w:sz w:val="22"/>
          <w:szCs w:val="22"/>
        </w:rPr>
      </w:pPr>
    </w:p>
    <w:p w14:paraId="240F2E7D" w14:textId="77777777" w:rsidR="00235200" w:rsidRPr="00983F66" w:rsidRDefault="00235200" w:rsidP="00235200">
      <w:pPr>
        <w:jc w:val="center"/>
        <w:rPr>
          <w:rFonts w:cs="Times New Roman"/>
          <w:b/>
          <w:sz w:val="22"/>
          <w:szCs w:val="22"/>
        </w:rPr>
      </w:pPr>
      <w:r w:rsidRPr="00983F66">
        <w:rPr>
          <w:rFonts w:cs="Times New Roman"/>
          <w:b/>
          <w:sz w:val="22"/>
          <w:szCs w:val="22"/>
        </w:rPr>
        <w:t>Техническое задание</w:t>
      </w:r>
    </w:p>
    <w:p w14:paraId="3EDEEC18" w14:textId="77777777" w:rsidR="00B73A4B" w:rsidRPr="00E410FB" w:rsidRDefault="00B73A4B" w:rsidP="00235200">
      <w:pPr>
        <w:jc w:val="center"/>
        <w:rPr>
          <w:rFonts w:cs="Times New Roman"/>
          <w:sz w:val="22"/>
          <w:szCs w:val="22"/>
        </w:rPr>
      </w:pPr>
    </w:p>
    <w:p w14:paraId="48B99884" w14:textId="77777777" w:rsidR="00983F66" w:rsidRPr="0018170A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83F66">
        <w:rPr>
          <w:b/>
          <w:sz w:val="22"/>
          <w:szCs w:val="22"/>
        </w:rPr>
        <w:t>1.</w:t>
      </w:r>
      <w:r w:rsidRPr="00983F66">
        <w:rPr>
          <w:b/>
          <w:sz w:val="22"/>
          <w:szCs w:val="22"/>
        </w:rPr>
        <w:tab/>
        <w:t xml:space="preserve">Наименование МТР, работ, услуг: </w:t>
      </w:r>
      <w:r>
        <w:rPr>
          <w:sz w:val="22"/>
          <w:szCs w:val="22"/>
        </w:rPr>
        <w:t>выполнение работ по</w:t>
      </w:r>
      <w:r w:rsidRPr="007C206A">
        <w:rPr>
          <w:sz w:val="22"/>
          <w:szCs w:val="22"/>
        </w:rPr>
        <w:t xml:space="preserve"> </w:t>
      </w:r>
      <w:r>
        <w:rPr>
          <w:sz w:val="22"/>
          <w:szCs w:val="22"/>
        </w:rPr>
        <w:t>капитальному ремонту помещений для организации производственного участка резки в цехе 22, корпус 35В, 4 этаж.</w:t>
      </w:r>
    </w:p>
    <w:p w14:paraId="373BB213" w14:textId="77777777" w:rsidR="00983F66" w:rsidRPr="002F15A7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</w:rPr>
      </w:pPr>
      <w:r w:rsidRPr="00983F66">
        <w:rPr>
          <w:b/>
          <w:sz w:val="22"/>
          <w:szCs w:val="22"/>
        </w:rPr>
        <w:t>2. Задача (цель, проект), для реализации которой приобретаются данные МТР, работы, услуги:</w:t>
      </w:r>
      <w:r w:rsidRPr="00E410FB">
        <w:rPr>
          <w:sz w:val="22"/>
          <w:szCs w:val="22"/>
        </w:rPr>
        <w:t xml:space="preserve"> </w:t>
      </w:r>
      <w:r>
        <w:rPr>
          <w:sz w:val="22"/>
          <w:szCs w:val="22"/>
        </w:rPr>
        <w:t>капитальный ремонт помещений для организации производственного участка резки в цехе 22, корпус 35В, 4 этаж.</w:t>
      </w:r>
    </w:p>
    <w:p w14:paraId="082B58A0" w14:textId="77777777" w:rsidR="00983F66" w:rsidRPr="009336E8" w:rsidRDefault="00983F66" w:rsidP="00983F66">
      <w:pPr>
        <w:contextualSpacing/>
        <w:jc w:val="both"/>
        <w:rPr>
          <w:sz w:val="22"/>
          <w:szCs w:val="22"/>
        </w:rPr>
      </w:pPr>
      <w:r w:rsidRPr="00983F66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Pr="009336E8">
        <w:t xml:space="preserve"> </w:t>
      </w:r>
      <w:r>
        <w:rPr>
          <w:sz w:val="22"/>
          <w:szCs w:val="22"/>
        </w:rPr>
        <w:t>увеличение производственных площадей и мощностей.</w:t>
      </w:r>
    </w:p>
    <w:p w14:paraId="01F39DD0" w14:textId="77777777" w:rsidR="00983F66" w:rsidRP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983F66">
        <w:rPr>
          <w:b/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79F9E410" w14:textId="77777777" w:rsidR="00983F66" w:rsidRPr="007E78A2" w:rsidRDefault="00983F66" w:rsidP="00983F66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2"/>
          <w:szCs w:val="22"/>
        </w:rPr>
      </w:pPr>
      <w:r w:rsidRPr="007E78A2">
        <w:rPr>
          <w:sz w:val="22"/>
        </w:rPr>
        <w:t xml:space="preserve">Работы должны производиться в соответствии с </w:t>
      </w:r>
      <w:r>
        <w:rPr>
          <w:sz w:val="22"/>
        </w:rPr>
        <w:t xml:space="preserve">ведомостью объемов работ, </w:t>
      </w:r>
      <w:r w:rsidRPr="007E78A2">
        <w:rPr>
          <w:sz w:val="22"/>
        </w:rPr>
        <w:t xml:space="preserve">планом </w:t>
      </w:r>
      <w:r>
        <w:rPr>
          <w:sz w:val="22"/>
        </w:rPr>
        <w:t>этажа</w:t>
      </w:r>
      <w:r w:rsidRPr="007E78A2">
        <w:rPr>
          <w:sz w:val="22"/>
        </w:rPr>
        <w:t xml:space="preserve"> (Приложение </w:t>
      </w:r>
      <w:r>
        <w:rPr>
          <w:sz w:val="22"/>
        </w:rPr>
        <w:t>1</w:t>
      </w:r>
      <w:r w:rsidRPr="007E78A2">
        <w:rPr>
          <w:sz w:val="22"/>
        </w:rPr>
        <w:t xml:space="preserve"> к техническому заданию)</w:t>
      </w:r>
      <w:r>
        <w:rPr>
          <w:sz w:val="22"/>
        </w:rPr>
        <w:t>, планировочному решению</w:t>
      </w:r>
      <w:r w:rsidRPr="007E78A2">
        <w:rPr>
          <w:sz w:val="22"/>
        </w:rPr>
        <w:t xml:space="preserve"> участка резки </w:t>
      </w:r>
      <w:r w:rsidRPr="007E78A2">
        <w:rPr>
          <w:sz w:val="22"/>
          <w:szCs w:val="22"/>
        </w:rPr>
        <w:t xml:space="preserve">в цехе 22, корпус 35В, 4 этаж (Приложение </w:t>
      </w:r>
      <w:r>
        <w:rPr>
          <w:sz w:val="22"/>
          <w:szCs w:val="22"/>
        </w:rPr>
        <w:t>2</w:t>
      </w:r>
      <w:r w:rsidRPr="007E78A2">
        <w:rPr>
          <w:sz w:val="22"/>
          <w:szCs w:val="22"/>
        </w:rPr>
        <w:t xml:space="preserve"> к Техническому заданию) </w:t>
      </w:r>
      <w:r>
        <w:rPr>
          <w:sz w:val="22"/>
          <w:szCs w:val="22"/>
        </w:rPr>
        <w:t xml:space="preserve">с </w:t>
      </w:r>
      <w:r w:rsidRPr="007E78A2">
        <w:rPr>
          <w:sz w:val="22"/>
          <w:szCs w:val="22"/>
        </w:rPr>
        <w:t>уточнениями, установленными в настоящем техническом задании:</w:t>
      </w:r>
    </w:p>
    <w:p w14:paraId="02AF402A" w14:textId="77777777" w:rsidR="00983F66" w:rsidRPr="007E78A2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ind w:left="0" w:firstLine="927"/>
        <w:rPr>
          <w:sz w:val="22"/>
        </w:rPr>
      </w:pPr>
      <w:r w:rsidRPr="007E78A2">
        <w:rPr>
          <w:sz w:val="22"/>
          <w:szCs w:val="22"/>
        </w:rPr>
        <w:t xml:space="preserve">демонтаж кирпичной кладки – </w:t>
      </w:r>
      <w:r>
        <w:rPr>
          <w:sz w:val="22"/>
          <w:szCs w:val="22"/>
        </w:rPr>
        <w:t>облицовка</w:t>
      </w:r>
      <w:r w:rsidRPr="007E78A2">
        <w:rPr>
          <w:sz w:val="22"/>
          <w:szCs w:val="22"/>
        </w:rPr>
        <w:t xml:space="preserve"> колон</w:t>
      </w:r>
      <w:r>
        <w:rPr>
          <w:sz w:val="22"/>
          <w:szCs w:val="22"/>
        </w:rPr>
        <w:t>н</w:t>
      </w:r>
      <w:r w:rsidRPr="007E78A2">
        <w:rPr>
          <w:sz w:val="22"/>
          <w:szCs w:val="22"/>
        </w:rPr>
        <w:t xml:space="preserve"> не производится для сохранения транзитных воздуховодов;</w:t>
      </w:r>
    </w:p>
    <w:p w14:paraId="183D4987" w14:textId="77777777" w:rsidR="00983F66" w:rsidRPr="007E78A2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ind w:left="0" w:firstLine="927"/>
        <w:rPr>
          <w:sz w:val="22"/>
        </w:rPr>
      </w:pPr>
      <w:r w:rsidRPr="007E78A2">
        <w:rPr>
          <w:sz w:val="22"/>
          <w:szCs w:val="22"/>
        </w:rPr>
        <w:t xml:space="preserve">демонтаж вертикальных (транзитных) трубопроводов и воздуховодов должен осуществляться после согласования работ с </w:t>
      </w:r>
      <w:r>
        <w:rPr>
          <w:sz w:val="22"/>
          <w:szCs w:val="22"/>
        </w:rPr>
        <w:t>З</w:t>
      </w:r>
      <w:r w:rsidRPr="007E78A2">
        <w:rPr>
          <w:sz w:val="22"/>
          <w:szCs w:val="22"/>
        </w:rPr>
        <w:t>аказчиком,</w:t>
      </w:r>
    </w:p>
    <w:p w14:paraId="023A715A" w14:textId="77777777" w:rsidR="00983F66" w:rsidRPr="007E78A2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sz w:val="22"/>
        </w:rPr>
      </w:pPr>
      <w:r w:rsidRPr="007E78A2">
        <w:rPr>
          <w:sz w:val="22"/>
          <w:szCs w:val="22"/>
        </w:rPr>
        <w:t>демонтаж ливневой канализации не производится;</w:t>
      </w:r>
    </w:p>
    <w:p w14:paraId="171B41BF" w14:textId="77777777" w:rsidR="00983F66" w:rsidRPr="007E78A2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sz w:val="22"/>
        </w:rPr>
      </w:pPr>
      <w:r w:rsidRPr="007E78A2">
        <w:rPr>
          <w:sz w:val="22"/>
          <w:szCs w:val="22"/>
        </w:rPr>
        <w:t>демонтаж и ремонт электрощитовых не производится;</w:t>
      </w:r>
    </w:p>
    <w:p w14:paraId="0BB5EAC6" w14:textId="77777777" w:rsidR="00983F66" w:rsidRPr="007E78A2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sz w:val="22"/>
        </w:rPr>
      </w:pPr>
      <w:r w:rsidRPr="007E78A2">
        <w:rPr>
          <w:sz w:val="22"/>
          <w:szCs w:val="22"/>
        </w:rPr>
        <w:t>резервные помещения подлежат частичному ремонту;</w:t>
      </w:r>
    </w:p>
    <w:p w14:paraId="5CFC62C1" w14:textId="77777777" w:rsidR="00983F66" w:rsidRPr="001F5E31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ind w:left="0" w:firstLine="927"/>
        <w:rPr>
          <w:color w:val="000000"/>
          <w:sz w:val="22"/>
        </w:rPr>
      </w:pPr>
      <w:r w:rsidRPr="001F5E31">
        <w:rPr>
          <w:sz w:val="22"/>
        </w:rPr>
        <w:t>монтаж инженерного, технологического оборудования,</w:t>
      </w:r>
      <w:r w:rsidRPr="001F5E31">
        <w:rPr>
          <w:color w:val="000000"/>
          <w:sz w:val="22"/>
        </w:rPr>
        <w:t xml:space="preserve"> трубопроводов, воздуховодов, канализации и сантехники производится силами Заказчика;</w:t>
      </w:r>
    </w:p>
    <w:p w14:paraId="59656220" w14:textId="77777777" w:rsidR="00983F66" w:rsidRPr="007E78A2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ind w:left="0" w:firstLine="927"/>
        <w:rPr>
          <w:sz w:val="22"/>
          <w:szCs w:val="22"/>
        </w:rPr>
      </w:pPr>
      <w:r w:rsidRPr="007E78A2">
        <w:rPr>
          <w:sz w:val="22"/>
          <w:szCs w:val="22"/>
        </w:rPr>
        <w:t>демонтированные металлоконструкции</w:t>
      </w:r>
      <w:r>
        <w:rPr>
          <w:sz w:val="22"/>
          <w:szCs w:val="22"/>
        </w:rPr>
        <w:t xml:space="preserve"> (черный, цветной металл) выносятся с территории строительной площадки для дальнейшего складирования и </w:t>
      </w:r>
      <w:r w:rsidRPr="007E78A2">
        <w:rPr>
          <w:sz w:val="22"/>
          <w:szCs w:val="22"/>
        </w:rPr>
        <w:t>утилиз</w:t>
      </w:r>
      <w:r>
        <w:rPr>
          <w:sz w:val="22"/>
          <w:szCs w:val="22"/>
        </w:rPr>
        <w:t>ации силами З</w:t>
      </w:r>
      <w:r w:rsidRPr="007E78A2">
        <w:rPr>
          <w:sz w:val="22"/>
          <w:szCs w:val="22"/>
        </w:rPr>
        <w:t>аказчика;</w:t>
      </w:r>
    </w:p>
    <w:p w14:paraId="21724190" w14:textId="77777777" w:rsidR="00983F66" w:rsidRPr="00300D23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ind w:left="0" w:firstLine="927"/>
        <w:rPr>
          <w:sz w:val="22"/>
        </w:rPr>
      </w:pPr>
      <w:r>
        <w:rPr>
          <w:sz w:val="22"/>
          <w:szCs w:val="22"/>
        </w:rPr>
        <w:t xml:space="preserve">вывоз строительного мусора осуществляется </w:t>
      </w:r>
      <w:r>
        <w:rPr>
          <w:sz w:val="22"/>
        </w:rPr>
        <w:t>силами П</w:t>
      </w:r>
      <w:r w:rsidRPr="007E78A2">
        <w:rPr>
          <w:sz w:val="22"/>
        </w:rPr>
        <w:t>одрядчика</w:t>
      </w:r>
      <w:r>
        <w:rPr>
          <w:sz w:val="22"/>
        </w:rPr>
        <w:t>.</w:t>
      </w:r>
    </w:p>
    <w:p w14:paraId="374A0648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Работы по капитальному ремонту включают организацию и ремонт помещений в соответствии с планировочным решением (Приложение 2), в том числе:</w:t>
      </w:r>
    </w:p>
    <w:p w14:paraId="2DDFD13F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left="1287" w:firstLine="0"/>
        <w:rPr>
          <w:color w:val="000000"/>
          <w:sz w:val="22"/>
        </w:rPr>
      </w:pPr>
      <w:r>
        <w:rPr>
          <w:color w:val="000000"/>
          <w:sz w:val="22"/>
        </w:rPr>
        <w:t>а) Помещений производственного участка:</w:t>
      </w:r>
    </w:p>
    <w:p w14:paraId="7E6B3699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участок резки ПТЛ1 согласно планировочному решению (Приложение 2);</w:t>
      </w:r>
    </w:p>
    <w:p w14:paraId="721A8E2E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тамбур – шлюз (2 шт.).</w:t>
      </w:r>
    </w:p>
    <w:p w14:paraId="7FCD6BA0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left="1287" w:firstLine="0"/>
        <w:rPr>
          <w:rFonts w:eastAsia="Times New Roman"/>
          <w:sz w:val="22"/>
          <w:szCs w:val="22"/>
        </w:rPr>
      </w:pPr>
      <w:r>
        <w:rPr>
          <w:color w:val="000000"/>
          <w:sz w:val="22"/>
        </w:rPr>
        <w:t xml:space="preserve">б) </w:t>
      </w:r>
      <w:r>
        <w:rPr>
          <w:rFonts w:eastAsia="Times New Roman"/>
          <w:sz w:val="22"/>
          <w:szCs w:val="22"/>
        </w:rPr>
        <w:t>Административно – бытовых помещений:</w:t>
      </w:r>
    </w:p>
    <w:p w14:paraId="06A6CF24" w14:textId="77777777" w:rsidR="00983F66" w:rsidRPr="001F5E31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 w:rsidRPr="001F5E31">
        <w:rPr>
          <w:color w:val="000000"/>
          <w:sz w:val="22"/>
        </w:rPr>
        <w:t>Сан.узлы с тамбурами (4 шт);</w:t>
      </w:r>
    </w:p>
    <w:p w14:paraId="48654EDA" w14:textId="77777777" w:rsidR="00983F66" w:rsidRPr="001F5E31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 w:rsidRPr="001F5E31">
        <w:rPr>
          <w:color w:val="000000"/>
          <w:sz w:val="22"/>
        </w:rPr>
        <w:t>Лестничная клетка (3 лестничных марша);</w:t>
      </w:r>
    </w:p>
    <w:p w14:paraId="718ED291" w14:textId="77777777" w:rsidR="00983F66" w:rsidRPr="001F5E31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 w:rsidRPr="001F5E31">
        <w:rPr>
          <w:color w:val="000000"/>
          <w:sz w:val="22"/>
        </w:rPr>
        <w:t>Резервные помещения (4 шт.);</w:t>
      </w:r>
    </w:p>
    <w:p w14:paraId="0F30E88F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Комната приема пищи;</w:t>
      </w:r>
    </w:p>
    <w:p w14:paraId="62566E5E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Комната отдыха;</w:t>
      </w:r>
    </w:p>
    <w:p w14:paraId="28D503BC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Комната мастеров;</w:t>
      </w:r>
    </w:p>
    <w:p w14:paraId="0EFD193E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Технологическое бюро;</w:t>
      </w:r>
    </w:p>
    <w:p w14:paraId="1EBE201D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Кабинет ОТК;</w:t>
      </w:r>
    </w:p>
    <w:p w14:paraId="7EE2C209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Гардероб мужской;</w:t>
      </w:r>
    </w:p>
    <w:p w14:paraId="5C3ADABD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Гардероб Женский (2 шт.);</w:t>
      </w:r>
    </w:p>
    <w:p w14:paraId="58E66E15" w14:textId="77777777" w:rsidR="00983F66" w:rsidRPr="00267E90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 xml:space="preserve">Коридоры. </w:t>
      </w:r>
    </w:p>
    <w:p w14:paraId="1B1A0B46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left="927" w:firstLine="0"/>
        <w:rPr>
          <w:rFonts w:eastAsia="Times New Roman"/>
          <w:sz w:val="22"/>
          <w:szCs w:val="22"/>
        </w:rPr>
      </w:pPr>
      <w:r>
        <w:rPr>
          <w:color w:val="000000"/>
          <w:sz w:val="22"/>
        </w:rPr>
        <w:t xml:space="preserve">в) </w:t>
      </w:r>
      <w:r>
        <w:rPr>
          <w:rFonts w:eastAsia="Times New Roman"/>
          <w:sz w:val="22"/>
          <w:szCs w:val="22"/>
        </w:rPr>
        <w:t>Вспомогательных помещений</w:t>
      </w:r>
    </w:p>
    <w:p w14:paraId="512F48A2" w14:textId="77777777" w:rsidR="00983F66" w:rsidRPr="00267E90" w:rsidRDefault="00983F66" w:rsidP="00983F66">
      <w:pPr>
        <w:pStyle w:val="-3"/>
        <w:numPr>
          <w:ilvl w:val="0"/>
          <w:numId w:val="44"/>
        </w:numPr>
        <w:tabs>
          <w:tab w:val="left" w:pos="567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Склад ЛВЖ;</w:t>
      </w:r>
    </w:p>
    <w:p w14:paraId="1E023E47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Слесарный участок;</w:t>
      </w:r>
    </w:p>
    <w:p w14:paraId="571BF1F3" w14:textId="77777777" w:rsidR="00983F66" w:rsidRPr="00460278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Склад лотков;</w:t>
      </w:r>
    </w:p>
    <w:p w14:paraId="661DCE0B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Склад ЗИП;</w:t>
      </w:r>
    </w:p>
    <w:p w14:paraId="207662E0" w14:textId="77777777" w:rsidR="00983F66" w:rsidRDefault="00983F66" w:rsidP="00983F66">
      <w:pPr>
        <w:pStyle w:val="-3"/>
        <w:numPr>
          <w:ilvl w:val="0"/>
          <w:numId w:val="44"/>
        </w:num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>Материальный склад.</w:t>
      </w:r>
    </w:p>
    <w:p w14:paraId="78BBEDE8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left="927" w:firstLine="0"/>
        <w:rPr>
          <w:color w:val="000000"/>
          <w:sz w:val="22"/>
        </w:rPr>
      </w:pPr>
      <w:r>
        <w:rPr>
          <w:color w:val="000000"/>
          <w:sz w:val="22"/>
        </w:rPr>
        <w:t>г) Инженерных помещений:</w:t>
      </w:r>
    </w:p>
    <w:p w14:paraId="5CA2E8DF" w14:textId="77777777" w:rsidR="00983F66" w:rsidRDefault="00983F66" w:rsidP="00983F66">
      <w:pPr>
        <w:pStyle w:val="-3"/>
        <w:numPr>
          <w:ilvl w:val="0"/>
          <w:numId w:val="46"/>
        </w:numPr>
        <w:tabs>
          <w:tab w:val="left" w:pos="142"/>
        </w:tabs>
        <w:spacing w:line="240" w:lineRule="auto"/>
        <w:ind w:left="0" w:firstLine="993"/>
        <w:rPr>
          <w:color w:val="000000"/>
          <w:sz w:val="22"/>
        </w:rPr>
      </w:pPr>
      <w:r>
        <w:rPr>
          <w:color w:val="000000"/>
          <w:sz w:val="22"/>
        </w:rPr>
        <w:t>Вентиляционные камеры (2 шт.).</w:t>
      </w:r>
    </w:p>
    <w:p w14:paraId="70CC9C22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left="1287" w:firstLine="0"/>
        <w:rPr>
          <w:color w:val="000000"/>
          <w:sz w:val="22"/>
        </w:rPr>
      </w:pPr>
    </w:p>
    <w:p w14:paraId="748EBE7B" w14:textId="77777777" w:rsidR="00983F66" w:rsidRPr="00116342" w:rsidRDefault="00983F66" w:rsidP="00983F66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C00000"/>
          <w:sz w:val="22"/>
          <w:szCs w:val="22"/>
        </w:rPr>
      </w:pPr>
      <w:r w:rsidRPr="00F6223C">
        <w:rPr>
          <w:color w:val="000000"/>
          <w:sz w:val="22"/>
        </w:rPr>
        <w:lastRenderedPageBreak/>
        <w:t>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985C58">
        <w:t xml:space="preserve"> </w:t>
      </w:r>
      <w:r w:rsidRPr="002C6454">
        <w:rPr>
          <w:color w:val="000000"/>
          <w:sz w:val="22"/>
        </w:rPr>
        <w:t>До нач</w:t>
      </w:r>
      <w:r>
        <w:rPr>
          <w:color w:val="000000"/>
          <w:sz w:val="22"/>
        </w:rPr>
        <w:t>ала проведения работ Подрядчик</w:t>
      </w:r>
      <w:r w:rsidRPr="002C6454">
        <w:rPr>
          <w:color w:val="000000"/>
          <w:sz w:val="22"/>
        </w:rPr>
        <w:t xml:space="preserve"> в 3(трёхдневный)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</w:t>
      </w:r>
      <w:r w:rsidRPr="00985C58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Дополнительно к этому Подрядчик передает Заказчику график производства работ с установкой сроков проведения по неделям</w:t>
      </w:r>
      <w:r w:rsidRPr="00985C58">
        <w:rPr>
          <w:color w:val="000000"/>
          <w:sz w:val="22"/>
        </w:rPr>
        <w:t>.</w:t>
      </w:r>
    </w:p>
    <w:p w14:paraId="232E77E3" w14:textId="77777777" w:rsidR="00983F6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</w:t>
      </w:r>
      <w:r>
        <w:rPr>
          <w:sz w:val="22"/>
          <w:szCs w:val="22"/>
        </w:rPr>
        <w:t>З</w:t>
      </w:r>
      <w:r w:rsidRPr="006E44D6">
        <w:rPr>
          <w:sz w:val="22"/>
          <w:szCs w:val="22"/>
        </w:rPr>
        <w:t>аказчика компенсация вреда осуществляется в соответствии с договором.</w:t>
      </w:r>
    </w:p>
    <w:p w14:paraId="48B9F50A" w14:textId="77777777" w:rsidR="00983F66" w:rsidRPr="006E44D6" w:rsidRDefault="00983F66" w:rsidP="00983F66">
      <w:pPr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>Подрядчик должен о</w:t>
      </w:r>
      <w:r w:rsidRPr="00DF1576">
        <w:rPr>
          <w:sz w:val="22"/>
          <w:szCs w:val="22"/>
        </w:rPr>
        <w:t xml:space="preserve">беспечить согласование и приемку скрытых и выполненных работ с Заказчиком и представителем Технического надзора. </w:t>
      </w:r>
      <w:r w:rsidRPr="00FF1E80">
        <w:rPr>
          <w:sz w:val="22"/>
          <w:szCs w:val="22"/>
          <w:lang w:eastAsia="en-US"/>
        </w:rPr>
        <w:t>Подрядчик ведет на объекте общий журнал учета выполненных работ (по форме КС-6а)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</w:t>
      </w:r>
      <w:r w:rsidRPr="00F4481B">
        <w:rPr>
          <w:sz w:val="22"/>
          <w:szCs w:val="22"/>
        </w:rPr>
        <w:t xml:space="preserve"> </w:t>
      </w:r>
      <w:r>
        <w:rPr>
          <w:sz w:val="22"/>
          <w:szCs w:val="22"/>
        </w:rPr>
        <w:t>Ведет</w:t>
      </w:r>
      <w:r w:rsidRPr="00DF1576">
        <w:rPr>
          <w:sz w:val="22"/>
          <w:szCs w:val="22"/>
        </w:rPr>
        <w:t xml:space="preserve"> фото фиксацию скрытых работ и основных этапов ремонта.</w:t>
      </w:r>
    </w:p>
    <w:p w14:paraId="20FA559B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</w:t>
      </w:r>
      <w:r>
        <w:rPr>
          <w:sz w:val="22"/>
          <w:szCs w:val="22"/>
        </w:rPr>
        <w:t xml:space="preserve"> (</w:t>
      </w:r>
      <w:r w:rsidRPr="00BD15EE">
        <w:rPr>
          <w:sz w:val="22"/>
          <w:szCs w:val="22"/>
        </w:rPr>
        <w:t>СП 71.13330.2017</w:t>
      </w:r>
      <w:r>
        <w:rPr>
          <w:sz w:val="22"/>
          <w:szCs w:val="22"/>
        </w:rPr>
        <w:t>)</w:t>
      </w:r>
      <w:r w:rsidRPr="006E44D6">
        <w:rPr>
          <w:sz w:val="22"/>
          <w:szCs w:val="22"/>
        </w:rPr>
        <w:t xml:space="preserve"> и государственными стандартами Российской Фед</w:t>
      </w:r>
      <w:r>
        <w:rPr>
          <w:sz w:val="22"/>
          <w:szCs w:val="22"/>
        </w:rPr>
        <w:t>ерации в области строительства</w:t>
      </w:r>
      <w:r w:rsidRPr="006E44D6">
        <w:rPr>
          <w:sz w:val="22"/>
          <w:szCs w:val="22"/>
        </w:rPr>
        <w:t xml:space="preserve">, учитывая условия по обеспечению пожаробезопасности на период строительных работ. </w:t>
      </w:r>
    </w:p>
    <w:p w14:paraId="3EB2CE09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14:paraId="6C9707FB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Градостроительный Кодекс от 29.12.2004г. №190-ФЗ;</w:t>
      </w:r>
    </w:p>
    <w:p w14:paraId="791A2AC8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от 30.12.2009г. №384-ФЗ «Технический регламент о безопасности зданий и сооружений»;</w:t>
      </w:r>
    </w:p>
    <w:p w14:paraId="7BE82B92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от 22.07.2008г. №123-ФЗ «Технический регламент о требованиях пожарной безопасности»;</w:t>
      </w:r>
    </w:p>
    <w:p w14:paraId="14DC760E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68A9ADDB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</w:t>
      </w:r>
      <w:r>
        <w:rPr>
          <w:sz w:val="22"/>
          <w:szCs w:val="22"/>
        </w:rPr>
        <w:t xml:space="preserve">рации «О пожарной безопасности» </w:t>
      </w:r>
      <w:r w:rsidRPr="006E44D6">
        <w:rPr>
          <w:sz w:val="22"/>
          <w:szCs w:val="22"/>
        </w:rPr>
        <w:t>от 21.12.1994г. №69-ФЗ;</w:t>
      </w:r>
    </w:p>
    <w:p w14:paraId="507FA24B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14:paraId="4B81FB20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Федеральный закон Российской Федерации «О техническом регулировании» от 27.12.2002г. №184-ФЗ;</w:t>
      </w:r>
    </w:p>
    <w:p w14:paraId="548BD955" w14:textId="77777777" w:rsidR="00983F6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C62735">
        <w:rPr>
          <w:sz w:val="22"/>
          <w:szCs w:val="22"/>
        </w:rPr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14:paraId="141D8280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4B241C33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ПРИКАЗ Министерства труда и социальной защиты населения РФ </w:t>
      </w:r>
      <w:r w:rsidRPr="00C62735">
        <w:rPr>
          <w:sz w:val="22"/>
          <w:szCs w:val="22"/>
        </w:rPr>
        <w:t>от 16 ноября 2020 года N 782н</w:t>
      </w:r>
      <w:r>
        <w:rPr>
          <w:sz w:val="22"/>
          <w:szCs w:val="22"/>
        </w:rPr>
        <w:t xml:space="preserve"> </w:t>
      </w:r>
      <w:r w:rsidRPr="00C62735">
        <w:rPr>
          <w:sz w:val="22"/>
          <w:szCs w:val="22"/>
        </w:rPr>
        <w:t>об утверждении Правил по охране труда при работе на высоте;</w:t>
      </w:r>
    </w:p>
    <w:p w14:paraId="435AB71B" w14:textId="77777777" w:rsidR="00983F6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ПРИКАЗ Министерства труда и социальной защиты населения РФ </w:t>
      </w:r>
      <w:r w:rsidRPr="00C62735">
        <w:rPr>
          <w:sz w:val="22"/>
          <w:szCs w:val="22"/>
        </w:rPr>
        <w:t>от 31 января 2022 года N 36</w:t>
      </w:r>
      <w:r>
        <w:rPr>
          <w:sz w:val="22"/>
          <w:szCs w:val="22"/>
        </w:rPr>
        <w:t xml:space="preserve"> о</w:t>
      </w:r>
      <w:r w:rsidRPr="00C62735">
        <w:rPr>
          <w:sz w:val="22"/>
          <w:szCs w:val="22"/>
        </w:rPr>
        <w:t>б утверждении Рекомендаций по классификации, обнаружению, распознаванию и описанию опасностей</w:t>
      </w:r>
      <w:r>
        <w:rPr>
          <w:sz w:val="22"/>
          <w:szCs w:val="22"/>
        </w:rPr>
        <w:t>.</w:t>
      </w:r>
    </w:p>
    <w:p w14:paraId="0A2F53D7" w14:textId="77777777" w:rsidR="00983F66" w:rsidRPr="006E44D6" w:rsidRDefault="00983F66" w:rsidP="00983F66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6E44D6">
        <w:rPr>
          <w:sz w:val="22"/>
          <w:szCs w:val="22"/>
        </w:rPr>
        <w:t xml:space="preserve">- </w:t>
      </w:r>
      <w:r w:rsidRPr="00C62735">
        <w:rPr>
          <w:sz w:val="22"/>
          <w:szCs w:val="22"/>
        </w:rPr>
        <w:t>ГОСТ 12.3.009-76 Работы погрузочно-разгрузочные</w:t>
      </w:r>
      <w:r>
        <w:rPr>
          <w:sz w:val="22"/>
          <w:szCs w:val="22"/>
        </w:rPr>
        <w:t>. Общие требования безопасности.</w:t>
      </w:r>
    </w:p>
    <w:p w14:paraId="54B00817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6E44D6">
        <w:rPr>
          <w:sz w:val="22"/>
          <w:szCs w:val="22"/>
        </w:rPr>
        <w:lastRenderedPageBreak/>
        <w:t>и других нормативных актов действующего законодательства РФ в области строительства.</w:t>
      </w:r>
    </w:p>
    <w:p w14:paraId="003341E9" w14:textId="77777777" w:rsidR="00983F66" w:rsidRDefault="00983F66" w:rsidP="00983F66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2"/>
        </w:rPr>
      </w:pPr>
      <w:r>
        <w:rPr>
          <w:color w:val="000000"/>
          <w:sz w:val="22"/>
        </w:rPr>
        <w:tab/>
      </w:r>
      <w:r w:rsidRPr="00F07191">
        <w:rPr>
          <w:color w:val="000000"/>
          <w:sz w:val="22"/>
        </w:rPr>
        <w:t xml:space="preserve">Уборка и складирование строительного мусора Подрядчиком осуществляется ежедневно в строго отведённом и согласованном с Заказчиком месте. </w:t>
      </w:r>
      <w:r w:rsidRPr="006E44D6">
        <w:rPr>
          <w:color w:val="000000"/>
          <w:sz w:val="22"/>
        </w:rPr>
        <w:t>Работы производятся в эксплуатируемом здании. Необходимо соблюдать все меры, обеспечивающие безопасность людей при производстве работ</w:t>
      </w:r>
      <w:r>
        <w:rPr>
          <w:color w:val="000000"/>
          <w:sz w:val="22"/>
        </w:rPr>
        <w:t>.</w:t>
      </w:r>
      <w:r w:rsidRPr="002A36EA">
        <w:t xml:space="preserve"> </w:t>
      </w:r>
      <w:r w:rsidRPr="00FD54FC">
        <w:rPr>
          <w:color w:val="000000"/>
          <w:sz w:val="22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работ, услуг.</w:t>
      </w:r>
    </w:p>
    <w:p w14:paraId="0AE7014C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983F66">
        <w:rPr>
          <w:b/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персонала</w:t>
      </w:r>
      <w:r>
        <w:rPr>
          <w:b/>
          <w:sz w:val="22"/>
          <w:szCs w:val="22"/>
        </w:rPr>
        <w:t xml:space="preserve">, необходимой техники и т.п.) </w:t>
      </w:r>
    </w:p>
    <w:p w14:paraId="0B352421" w14:textId="62318C53" w:rsidR="00983F66" w:rsidRP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F4481B">
        <w:rPr>
          <w:sz w:val="22"/>
          <w:szCs w:val="22"/>
        </w:rPr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14:paraId="10B7B413" w14:textId="77777777" w:rsidR="00983F66" w:rsidRPr="00F4481B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4481B">
        <w:rPr>
          <w:sz w:val="22"/>
          <w:szCs w:val="22"/>
        </w:rPr>
        <w:tab/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14:paraId="7283E536" w14:textId="77777777" w:rsidR="00983F66" w:rsidRPr="00960113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F1E80">
        <w:rPr>
          <w:color w:val="FF0000"/>
          <w:sz w:val="22"/>
          <w:szCs w:val="22"/>
        </w:rPr>
        <w:tab/>
      </w:r>
      <w:r w:rsidRPr="00960113">
        <w:rPr>
          <w:bCs/>
          <w:iCs/>
          <w:sz w:val="22"/>
          <w:szCs w:val="22"/>
        </w:rPr>
        <w:t>В соответствии с Градостроительным кодексом РФ от 29.12.2004 № 190-ФЗ ст.55.16 участник закупки в соответствии с законодательством: должен быть членом саморегулируемой организации, имеющей компенсационный фонд договорных обязательств.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14:paraId="48FD3E2E" w14:textId="77777777" w:rsidR="00983F66" w:rsidRP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983F66">
        <w:rPr>
          <w:b/>
          <w:sz w:val="22"/>
          <w:szCs w:val="22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14:paraId="36474467" w14:textId="77777777" w:rsidR="00983F66" w:rsidRPr="002C6454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ab/>
        <w:t>Гарантийный срок на выполненные работы – в течение 5 (пяти) лет с момента подписания акт</w:t>
      </w:r>
      <w:r>
        <w:rPr>
          <w:sz w:val="22"/>
          <w:szCs w:val="22"/>
        </w:rPr>
        <w:t>а</w:t>
      </w:r>
      <w:r w:rsidRPr="0096011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 приемке </w:t>
      </w:r>
      <w:r w:rsidRPr="00960113">
        <w:rPr>
          <w:sz w:val="22"/>
          <w:szCs w:val="22"/>
        </w:rPr>
        <w:t>выполненных работ</w:t>
      </w:r>
      <w:r>
        <w:rPr>
          <w:sz w:val="22"/>
          <w:szCs w:val="22"/>
        </w:rPr>
        <w:t xml:space="preserve"> </w:t>
      </w:r>
      <w:r w:rsidRPr="00BD15EE">
        <w:rPr>
          <w:sz w:val="22"/>
          <w:szCs w:val="22"/>
        </w:rPr>
        <w:t>и акта ввода, законченного</w:t>
      </w:r>
      <w:r>
        <w:rPr>
          <w:sz w:val="22"/>
          <w:szCs w:val="22"/>
        </w:rPr>
        <w:t xml:space="preserve"> капитальным ремонтом объекта в эксплуатацию</w:t>
      </w:r>
      <w:r w:rsidRPr="00960113">
        <w:rPr>
          <w:sz w:val="22"/>
          <w:szCs w:val="22"/>
        </w:rPr>
        <w:t>.</w:t>
      </w:r>
      <w:r w:rsidRPr="002C6454">
        <w:t xml:space="preserve"> </w:t>
      </w:r>
      <w:r w:rsidRPr="002C6454">
        <w:rPr>
          <w:sz w:val="22"/>
          <w:szCs w:val="22"/>
        </w:rPr>
        <w:t>Если в течение гарантийного срока обнаруживаются какие-либо дефекты, недоделки, другие недостатки, которые явились следствием применения недоброкачественных материалов, конструкций или неквалифицированного выполнения работ Подрядчиком, то Подрядчик обязан их устранить за свой счет в указанные Заказчиком сроки.</w:t>
      </w:r>
    </w:p>
    <w:p w14:paraId="6717E727" w14:textId="77777777" w:rsidR="00983F66" w:rsidRPr="00112D3C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12D3C">
        <w:rPr>
          <w:sz w:val="22"/>
          <w:szCs w:val="22"/>
        </w:rPr>
        <w:t xml:space="preserve">7. Количество МТР / объем работ / объем услуг (при формировании, учитывать складские остатки на начало планируемого периода поставки): </w:t>
      </w:r>
    </w:p>
    <w:p w14:paraId="1B0BA4CD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Ведомость объемов работ.</w:t>
      </w:r>
    </w:p>
    <w:p w14:paraId="28BE19F3" w14:textId="77777777" w:rsidR="00983F66" w:rsidRPr="00E2226F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FF0000"/>
          <w:sz w:val="22"/>
          <w:szCs w:val="22"/>
        </w:rPr>
      </w:pPr>
    </w:p>
    <w:tbl>
      <w:tblPr>
        <w:tblW w:w="9818" w:type="dxa"/>
        <w:tblInd w:w="-459" w:type="dxa"/>
        <w:tblLook w:val="04A0" w:firstRow="1" w:lastRow="0" w:firstColumn="1" w:lastColumn="0" w:noHBand="0" w:noVBand="1"/>
      </w:tblPr>
      <w:tblGrid>
        <w:gridCol w:w="716"/>
        <w:gridCol w:w="6164"/>
        <w:gridCol w:w="2000"/>
        <w:gridCol w:w="938"/>
      </w:tblGrid>
      <w:tr w:rsidR="00983F66" w:rsidRPr="00983F66" w14:paraId="69FF0D81" w14:textId="77777777" w:rsidTr="00983F66">
        <w:trPr>
          <w:trHeight w:val="72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5213" w14:textId="77777777" w:rsidR="00983F66" w:rsidRPr="00983F66" w:rsidRDefault="00983F66" w:rsidP="0061438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71B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C9B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F62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Кол.</w:t>
            </w:r>
          </w:p>
        </w:tc>
      </w:tr>
      <w:tr w:rsidR="00983F66" w:rsidRPr="00983F66" w14:paraId="2AAFDD66" w14:textId="77777777" w:rsidTr="00983F66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EC9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8DA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40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9F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83F66" w:rsidRPr="00983F66" w14:paraId="5C8EDA6F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5DA8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Раздел 1. Демонтажные работы</w:t>
            </w:r>
          </w:p>
        </w:tc>
      </w:tr>
      <w:tr w:rsidR="00983F66" w:rsidRPr="00983F66" w14:paraId="13ABD80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BD7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B88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покрытий полов: из керамических плиток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AFB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1B8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3,0426</w:t>
            </w:r>
          </w:p>
        </w:tc>
      </w:tr>
      <w:tr w:rsidR="00983F66" w:rsidRPr="00983F66" w14:paraId="65569A0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FB3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F89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облицовки стен: из керамических глазурованных плиток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BEF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5BE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3,5651</w:t>
            </w:r>
          </w:p>
        </w:tc>
      </w:tr>
      <w:tr w:rsidR="00983F66" w:rsidRPr="00983F66" w14:paraId="41F2599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50E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E31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покрытий полов: из плиток поливинилхлоридных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F18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96E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19,472</w:t>
            </w:r>
          </w:p>
        </w:tc>
      </w:tr>
      <w:tr w:rsidR="00983F66" w:rsidRPr="00983F66" w14:paraId="1AC71110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B8E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B28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металлических каркасов зданий из оцинкованных профилей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E67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 металлоконструкций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979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983F66" w:rsidRPr="00983F66" w14:paraId="6DE99C7E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55C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5BC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Очистка вручную поверхности стен и потолков от перхлорвиниловых и масляных красок: с земли и лесов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FE5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450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50,0016</w:t>
            </w:r>
          </w:p>
        </w:tc>
      </w:tr>
      <w:tr w:rsidR="00983F66" w:rsidRPr="00983F66" w14:paraId="6DFF3D6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792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658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Демонтаж дверных коробок: в каменных стенах с отбивкой штукатурки в откосах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7A6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A30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0,54</w:t>
            </w:r>
          </w:p>
        </w:tc>
      </w:tr>
      <w:tr w:rsidR="00983F66" w:rsidRPr="00983F66" w14:paraId="433EAB7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2CD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9DB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Снятие дверных полотен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D06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698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1,2212</w:t>
            </w:r>
          </w:p>
        </w:tc>
      </w:tr>
      <w:tr w:rsidR="00983F66" w:rsidRPr="00983F66" w14:paraId="47A9B96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20B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EB9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Демонтаж металлических дверных блоков в готовые проемы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E06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E19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34,02</w:t>
            </w:r>
          </w:p>
        </w:tc>
      </w:tr>
      <w:tr w:rsidR="00983F66" w:rsidRPr="00983F66" w14:paraId="125DA3FF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397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B25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перегородок на металлическом каркасе в зданиях промышленных предприятий: без изоляции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B11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A8C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1,3832</w:t>
            </w:r>
          </w:p>
        </w:tc>
      </w:tr>
      <w:tr w:rsidR="00983F66" w:rsidRPr="00983F66" w14:paraId="5198745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23B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C2A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обшивки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6FD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804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12,3828</w:t>
            </w:r>
          </w:p>
        </w:tc>
      </w:tr>
      <w:tr w:rsidR="00983F66" w:rsidRPr="00983F66" w14:paraId="332FC6C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EE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633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Разборка: кирпичных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362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A22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141</w:t>
            </w:r>
          </w:p>
        </w:tc>
      </w:tr>
      <w:tr w:rsidR="00983F66" w:rsidRPr="00983F66" w14:paraId="0FBAF18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950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3EB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каркаса деревянных стен: из брусьев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269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FBA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5,8388</w:t>
            </w:r>
          </w:p>
        </w:tc>
      </w:tr>
      <w:tr w:rsidR="00983F66" w:rsidRPr="00983F66" w14:paraId="197D125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CD8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DB4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облицовки из мраморных плит площадью до 1 м2: колонн прямоугольных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432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мест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167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0,08</w:t>
            </w:r>
          </w:p>
        </w:tc>
      </w:tr>
      <w:tr w:rsidR="00983F66" w:rsidRPr="00983F66" w14:paraId="7528B4D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884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91C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обшивки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BA3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976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2,9235</w:t>
            </w:r>
          </w:p>
        </w:tc>
      </w:tr>
      <w:tr w:rsidR="00983F66" w:rsidRPr="00983F66" w14:paraId="07F6678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90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0FA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Разборка покрытий полов: цементных толщиной 150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283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24B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14,804</w:t>
            </w:r>
          </w:p>
        </w:tc>
      </w:tr>
      <w:tr w:rsidR="00983F66" w:rsidRPr="00983F66" w14:paraId="42D4B5A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DCC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326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Демонтаж кабеля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B7B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C6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983F66" w:rsidRPr="00983F66" w14:paraId="053E4083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CF1B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Раздел 2. общестроительные работы</w:t>
            </w:r>
          </w:p>
        </w:tc>
      </w:tr>
      <w:tr w:rsidR="00983F66" w:rsidRPr="00983F66" w14:paraId="17F962EA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A540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1,3 санузлы</w:t>
            </w:r>
          </w:p>
        </w:tc>
      </w:tr>
      <w:tr w:rsidR="00983F66" w:rsidRPr="00983F66" w14:paraId="524B884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7C9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18B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904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E58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0,204</w:t>
            </w:r>
          </w:p>
        </w:tc>
      </w:tr>
      <w:tr w:rsidR="00983F66" w:rsidRPr="00983F66" w14:paraId="47E52E56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8E3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C07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BCA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AB2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983F66" w:rsidRPr="00983F66" w14:paraId="48BE85F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842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20D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B86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513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0,204</w:t>
            </w:r>
          </w:p>
        </w:tc>
      </w:tr>
      <w:tr w:rsidR="00983F66" w:rsidRPr="00983F66" w14:paraId="16071A54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821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788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Гладкая облицовка стен, столбов, пилястр и откосов (без карнизных, плинтусных и угловых плиток) с установкой плиток туалетного гарнитура на клее из сухих смесей: по кирпичу и бетону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1B9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868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0,4736</w:t>
            </w:r>
          </w:p>
        </w:tc>
      </w:tr>
      <w:tr w:rsidR="00983F66" w:rsidRPr="00983F66" w14:paraId="1A83580D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B2D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20B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36A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1ED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0,0342</w:t>
            </w:r>
          </w:p>
        </w:tc>
      </w:tr>
      <w:tr w:rsidR="00983F66" w:rsidRPr="00983F66" w14:paraId="47A87DB3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A49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313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92A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CBD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0,0336</w:t>
            </w:r>
          </w:p>
        </w:tc>
      </w:tr>
      <w:tr w:rsidR="00983F66" w:rsidRPr="00983F66" w14:paraId="70C6BFF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154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B85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800*2100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4F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975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0,0336</w:t>
            </w:r>
          </w:p>
        </w:tc>
      </w:tr>
      <w:tr w:rsidR="00983F66" w:rsidRPr="00983F66" w14:paraId="73A80EA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244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89D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D2F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7A7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</w:t>
            </w:r>
          </w:p>
        </w:tc>
      </w:tr>
      <w:tr w:rsidR="00983F66" w:rsidRPr="00983F66" w14:paraId="78E4008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E39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91C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B0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479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83F66" w:rsidRPr="00983F66" w14:paraId="7774486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66B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E6A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перегородок из ПВХ глухих в санузлах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5C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BB5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</w:t>
            </w:r>
          </w:p>
        </w:tc>
      </w:tr>
      <w:tr w:rsidR="00983F66" w:rsidRPr="00983F66" w14:paraId="54AA3E87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5F6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E7B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Перегородки из ПВХ профилей, с сэндвичем толщиной 24 мм, с дверным блоком, с фурнитурой: защелка, ручка офисная.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9C1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102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83F66" w:rsidRPr="00983F66" w14:paraId="2628597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930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CF5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потолков: реечных алюминиевых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93C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ECB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0,3266</w:t>
            </w:r>
          </w:p>
        </w:tc>
      </w:tr>
      <w:tr w:rsidR="00983F66" w:rsidRPr="00983F66" w14:paraId="2405F81A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DF0D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2,4 санузлы</w:t>
            </w:r>
          </w:p>
        </w:tc>
      </w:tr>
      <w:tr w:rsidR="00983F66" w:rsidRPr="00983F66" w14:paraId="1F2641B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B30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9BC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стен глухих (без проемов) по металлическому одинарному каркасу гипсокартонными листами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471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D5E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0,138</w:t>
            </w:r>
          </w:p>
        </w:tc>
      </w:tr>
      <w:tr w:rsidR="00983F66" w:rsidRPr="00983F66" w14:paraId="2C0E353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0D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139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6E9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4B3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0,127</w:t>
            </w:r>
          </w:p>
        </w:tc>
      </w:tr>
      <w:tr w:rsidR="00983F66" w:rsidRPr="00983F66" w14:paraId="30256C07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9BC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0E5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1E0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1CF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0,258</w:t>
            </w:r>
          </w:p>
        </w:tc>
      </w:tr>
      <w:tr w:rsidR="00983F66" w:rsidRPr="00983F66" w14:paraId="52D233F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0DC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5ED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25E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4FE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0,127</w:t>
            </w:r>
          </w:p>
        </w:tc>
      </w:tr>
      <w:tr w:rsidR="00983F66" w:rsidRPr="00983F66" w14:paraId="7C522818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B63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39B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Гладкая облицовка стен, столбов, пилястр и откосов (без карнизных, плинтусных и угловых плиток) с установкой плиток туалетного гарнитура на клее из сухих смесей: по кирпичу и бетону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2A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BF7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0,3272</w:t>
            </w:r>
          </w:p>
        </w:tc>
      </w:tr>
      <w:tr w:rsidR="00983F66" w:rsidRPr="00983F66" w14:paraId="288F280E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283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A2D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C1A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83C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0,032</w:t>
            </w:r>
          </w:p>
        </w:tc>
      </w:tr>
      <w:tr w:rsidR="00983F66" w:rsidRPr="00983F66" w14:paraId="2A2BAEF3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699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A5A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800*2100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7D3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6B6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0,032</w:t>
            </w:r>
          </w:p>
        </w:tc>
      </w:tr>
      <w:tr w:rsidR="00983F66" w:rsidRPr="00983F66" w14:paraId="15F3707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6F0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35B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5C9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B04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</w:t>
            </w:r>
          </w:p>
        </w:tc>
      </w:tr>
      <w:tr w:rsidR="00983F66" w:rsidRPr="00983F66" w14:paraId="39822EF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C68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8E8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529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4A3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83F66" w:rsidRPr="00983F66" w14:paraId="5879F8A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7D0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06B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потолков: реечных алюминиевых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17D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654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983F66" w:rsidRPr="00983F66" w14:paraId="510509CB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2BA4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5 лестничная клетка</w:t>
            </w:r>
          </w:p>
        </w:tc>
      </w:tr>
      <w:tr w:rsidR="00983F66" w:rsidRPr="00983F66" w14:paraId="49E8C235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9B1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D1B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1A9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0D3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983F66" w:rsidRPr="00983F66" w14:paraId="5FCFC4C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532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E31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482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46B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983F66" w:rsidRPr="00983F66" w14:paraId="3A2D1E2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2CE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EBB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960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80C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983F66" w:rsidRPr="00983F66" w14:paraId="2D88D0C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2EF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71C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DA3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EC1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983F66" w:rsidRPr="00983F66" w14:paraId="11E6466C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178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CF0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Гладкая облицовка стен, столбов, пилястр и откосов (без карнизных, плинтусных и угловых плиток) с установкой плиток туалетного гарнитура на клее из сухих смесей: по кирпичу и бетону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9E9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705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0,0435</w:t>
            </w:r>
          </w:p>
        </w:tc>
      </w:tr>
      <w:tr w:rsidR="00983F66" w:rsidRPr="00983F66" w14:paraId="32F181C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530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43C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на цементном растворе из плиток: керамических для полов многоцветных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1C6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B57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0,296</w:t>
            </w:r>
          </w:p>
        </w:tc>
      </w:tr>
      <w:tr w:rsidR="00983F66" w:rsidRPr="00983F66" w14:paraId="68591D0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4F7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78B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373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A1E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0,0171</w:t>
            </w:r>
          </w:p>
        </w:tc>
      </w:tr>
      <w:tr w:rsidR="00983F66" w:rsidRPr="00983F66" w14:paraId="67D968A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48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76E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противопожарных дверей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552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A01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3,68</w:t>
            </w:r>
          </w:p>
        </w:tc>
      </w:tr>
      <w:tr w:rsidR="00983F66" w:rsidRPr="00983F66" w14:paraId="1E4F8EB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71E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42.1.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F94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распашная двустворчатая противопожарная EI 60 металлическая с толщиной металла 1,5 мм, с размером 1600*2300 мм с наличником, с порогом. Ширина рабочей створки в свету 1,0м.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AF0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372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3,68</w:t>
            </w:r>
          </w:p>
        </w:tc>
      </w:tr>
      <w:tr w:rsidR="00983F66" w:rsidRPr="00983F66" w14:paraId="02F4753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F1F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9BF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396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5EB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50E07FE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41F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F7D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серый (100кг)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437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A4F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126FE806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ED1A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6 склад ЛВЖ</w:t>
            </w:r>
          </w:p>
        </w:tc>
      </w:tr>
      <w:tr w:rsidR="00983F66" w:rsidRPr="00983F66" w14:paraId="003DAF0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DF0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203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479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ECC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567CFD0E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F7A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B62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Кладка перегородок из кирпича: неармированных толщиной в 1/2 кирпича при высоте этажа до 4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427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C2B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</w:t>
            </w:r>
          </w:p>
        </w:tc>
      </w:tr>
      <w:tr w:rsidR="00983F66" w:rsidRPr="00983F66" w14:paraId="51C222B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EC7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283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9CC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EC0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</w:t>
            </w:r>
          </w:p>
        </w:tc>
      </w:tr>
      <w:tr w:rsidR="00983F66" w:rsidRPr="00983F66" w14:paraId="75C3D45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5DB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F48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A2D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6DD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0,1744</w:t>
            </w:r>
          </w:p>
        </w:tc>
      </w:tr>
      <w:tr w:rsidR="00983F66" w:rsidRPr="00983F66" w14:paraId="65A2D8A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B64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26F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F70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95A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0,1744</w:t>
            </w:r>
          </w:p>
        </w:tc>
      </w:tr>
      <w:tr w:rsidR="00983F66" w:rsidRPr="00983F66" w14:paraId="11076280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106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478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14A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57B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983F66" w:rsidRPr="00983F66" w14:paraId="369958A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798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1BC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FC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A0C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983F66" w:rsidRPr="00983F66" w14:paraId="5213A0C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B3B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3E4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08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ADB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983F66" w:rsidRPr="00983F66" w14:paraId="320FCA4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7EF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715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469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9C4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983F66" w:rsidRPr="00983F66" w14:paraId="7E81A40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C22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484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C9A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854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0,285</w:t>
            </w:r>
          </w:p>
        </w:tc>
      </w:tr>
      <w:tr w:rsidR="00983F66" w:rsidRPr="00983F66" w14:paraId="1EB72EEF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7E3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6CD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D5F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FDA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0,285</w:t>
            </w:r>
          </w:p>
        </w:tc>
      </w:tr>
      <w:tr w:rsidR="00983F66" w:rsidRPr="00983F66" w14:paraId="2A50A22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3CB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698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противопожарных дверей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68F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4D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4,4</w:t>
            </w:r>
          </w:p>
        </w:tc>
      </w:tr>
      <w:tr w:rsidR="00983F66" w:rsidRPr="00983F66" w14:paraId="1B16D73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7B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55.1.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FD7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одностворчатая противопожарная EI 60 металлическая с толщиной металла 1,5 мм, с размером 1000*2100 мм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DC2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809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4,4</w:t>
            </w:r>
          </w:p>
        </w:tc>
      </w:tr>
      <w:tr w:rsidR="00983F66" w:rsidRPr="00983F66" w14:paraId="03C119D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876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C1F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7C5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FEA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</w:t>
            </w:r>
          </w:p>
        </w:tc>
      </w:tr>
      <w:tr w:rsidR="00983F66" w:rsidRPr="00983F66" w14:paraId="7247DCD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2AA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56.1.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770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серый (100кг)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150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339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83F66" w:rsidRPr="00983F66" w14:paraId="342B2DE6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C10F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7 слесарка</w:t>
            </w:r>
          </w:p>
        </w:tc>
      </w:tr>
      <w:tr w:rsidR="00983F66" w:rsidRPr="00983F66" w14:paraId="5710B3E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950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7B3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046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0DA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0,15</w:t>
            </w:r>
          </w:p>
        </w:tc>
      </w:tr>
      <w:tr w:rsidR="00983F66" w:rsidRPr="00983F66" w14:paraId="0D6D896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B46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A77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128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11B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0,5217</w:t>
            </w:r>
          </w:p>
        </w:tc>
      </w:tr>
      <w:tr w:rsidR="00983F66" w:rsidRPr="00983F66" w14:paraId="4DF3095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DC4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A80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F80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A08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0,5217</w:t>
            </w:r>
          </w:p>
        </w:tc>
      </w:tr>
      <w:tr w:rsidR="00983F66" w:rsidRPr="00983F66" w14:paraId="7420682B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58D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357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496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D3D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1,33</w:t>
            </w:r>
          </w:p>
        </w:tc>
      </w:tr>
      <w:tr w:rsidR="00983F66" w:rsidRPr="00983F66" w14:paraId="2F5727E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390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86C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2DB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C27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1,33</w:t>
            </w:r>
          </w:p>
        </w:tc>
      </w:tr>
      <w:tr w:rsidR="00983F66" w:rsidRPr="00983F66" w14:paraId="49140F7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916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DC2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9A9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4A5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1,33</w:t>
            </w:r>
          </w:p>
        </w:tc>
      </w:tr>
      <w:tr w:rsidR="00983F66" w:rsidRPr="00983F66" w14:paraId="19CFAF1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785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695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AF2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8F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1,33</w:t>
            </w:r>
          </w:p>
        </w:tc>
      </w:tr>
      <w:tr w:rsidR="00983F66" w:rsidRPr="00983F66" w14:paraId="1E05FEA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88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EDC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016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930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0,835</w:t>
            </w:r>
          </w:p>
        </w:tc>
      </w:tr>
      <w:tr w:rsidR="00983F66" w:rsidRPr="00983F66" w14:paraId="2F73C4BE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885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320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F82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B4F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0,835</w:t>
            </w:r>
          </w:p>
        </w:tc>
      </w:tr>
      <w:tr w:rsidR="00983F66" w:rsidRPr="00983F66" w14:paraId="25E0770A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672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B4A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A1A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002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0,033</w:t>
            </w:r>
          </w:p>
        </w:tc>
      </w:tr>
      <w:tr w:rsidR="00983F66" w:rsidRPr="00983F66" w14:paraId="5E16897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8E2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66.1.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427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1500*2200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B61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58E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</w:tr>
      <w:tr w:rsidR="00983F66" w:rsidRPr="00983F66" w14:paraId="4B1993D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50E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CB1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F4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D58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25203D3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D71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66.2.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C4E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B9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F25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2AE92A41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1F21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8 резерв</w:t>
            </w:r>
          </w:p>
        </w:tc>
      </w:tr>
      <w:tr w:rsidR="00983F66" w:rsidRPr="00983F66" w14:paraId="2853C6C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BD5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194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CFF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9E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0,024</w:t>
            </w:r>
          </w:p>
        </w:tc>
      </w:tr>
      <w:tr w:rsidR="00983F66" w:rsidRPr="00983F66" w14:paraId="0AC33C38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474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68.1.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AB0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1000*2400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307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F4E1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983F66" w:rsidRPr="00983F66" w14:paraId="07EB018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F9D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DAF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129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DA6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25E084E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56F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69.1.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A51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EE2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075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66B44B2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7C8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971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1D9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8B6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983F66" w:rsidRPr="00983F66" w14:paraId="498D5C5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F5A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BD4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824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685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0,352</w:t>
            </w:r>
          </w:p>
        </w:tc>
      </w:tr>
      <w:tr w:rsidR="00983F66" w:rsidRPr="00983F66" w14:paraId="731973A6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B4B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EB3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538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6AF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1,33</w:t>
            </w:r>
          </w:p>
        </w:tc>
      </w:tr>
      <w:tr w:rsidR="00983F66" w:rsidRPr="00983F66" w14:paraId="66EB529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930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3B5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DF8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5D9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1,33</w:t>
            </w:r>
          </w:p>
        </w:tc>
      </w:tr>
      <w:tr w:rsidR="00983F66" w:rsidRPr="00983F66" w14:paraId="359AB9C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B5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097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71A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CF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1,33</w:t>
            </w:r>
          </w:p>
        </w:tc>
      </w:tr>
      <w:tr w:rsidR="00983F66" w:rsidRPr="00983F66" w14:paraId="4F17DC01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23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CDD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28D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80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1,33</w:t>
            </w:r>
          </w:p>
        </w:tc>
      </w:tr>
      <w:tr w:rsidR="00983F66" w:rsidRPr="00983F66" w14:paraId="14880CE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E8E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DE4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328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AFB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0,576</w:t>
            </w:r>
          </w:p>
        </w:tc>
      </w:tr>
      <w:tr w:rsidR="00983F66" w:rsidRPr="00983F66" w14:paraId="65A86539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514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528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E1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B20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0,576</w:t>
            </w:r>
          </w:p>
        </w:tc>
      </w:tr>
      <w:tr w:rsidR="00983F66" w:rsidRPr="00983F66" w14:paraId="1E7602CD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1BC5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9 склад лотков</w:t>
            </w:r>
          </w:p>
        </w:tc>
      </w:tr>
      <w:tr w:rsidR="00983F66" w:rsidRPr="00983F66" w14:paraId="3512EF7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28B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082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0D9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690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0,055</w:t>
            </w:r>
          </w:p>
        </w:tc>
      </w:tr>
      <w:tr w:rsidR="00983F66" w:rsidRPr="00983F66" w14:paraId="4656323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0A4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931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F4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669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0,1857</w:t>
            </w:r>
          </w:p>
        </w:tc>
      </w:tr>
      <w:tr w:rsidR="00983F66" w:rsidRPr="00983F66" w14:paraId="342409C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BB9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F4C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6D2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8E1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0,1857</w:t>
            </w:r>
          </w:p>
        </w:tc>
      </w:tr>
      <w:tr w:rsidR="00983F66" w:rsidRPr="00983F66" w14:paraId="67F74B7E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DF5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7BE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ECF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75D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983F66" w:rsidRPr="00983F66" w14:paraId="12E56D9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010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5F9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CDB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BA1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983F66" w:rsidRPr="00983F66" w14:paraId="677ACA7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BE5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5D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BEF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083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983F66" w:rsidRPr="00983F66" w14:paraId="3798982F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491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D07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A45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B85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983F66" w:rsidRPr="00983F66" w14:paraId="330C91C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191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754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EA4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81B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0,2992</w:t>
            </w:r>
          </w:p>
        </w:tc>
      </w:tr>
      <w:tr w:rsidR="00983F66" w:rsidRPr="00983F66" w14:paraId="6272539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8D9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8A9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926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5C0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0,2992</w:t>
            </w:r>
          </w:p>
        </w:tc>
      </w:tr>
      <w:tr w:rsidR="00983F66" w:rsidRPr="00983F66" w14:paraId="7CBB4B69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6F4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987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EF9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208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0,022</w:t>
            </w:r>
          </w:p>
        </w:tc>
      </w:tr>
      <w:tr w:rsidR="00983F66" w:rsidRPr="00983F66" w14:paraId="7476C178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EFF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87.1.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6AB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1000*2200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9B3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776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983F66" w:rsidRPr="00983F66" w14:paraId="70B8B4D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1FF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0F7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366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94F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7AC8F4D1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A84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88.1.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85F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A2D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A00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188FF28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E77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BB1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стен глухих (без проемов) по металлическому одинарному каркасу гипсокартонными листами толщ. 12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F71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D46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0,069</w:t>
            </w:r>
          </w:p>
        </w:tc>
      </w:tr>
      <w:tr w:rsidR="00983F66" w:rsidRPr="00983F66" w14:paraId="6F520619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AB43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10 склад ЗИП</w:t>
            </w:r>
          </w:p>
        </w:tc>
      </w:tr>
      <w:tr w:rsidR="00983F66" w:rsidRPr="00983F66" w14:paraId="08C3302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E85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23C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534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A28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0,077</w:t>
            </w:r>
          </w:p>
        </w:tc>
      </w:tr>
      <w:tr w:rsidR="00983F66" w:rsidRPr="00983F66" w14:paraId="34CD979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D52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3D1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56A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05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0,2591</w:t>
            </w:r>
          </w:p>
        </w:tc>
      </w:tr>
      <w:tr w:rsidR="00983F66" w:rsidRPr="00983F66" w14:paraId="3271177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383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F86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AB1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0D0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0,2591</w:t>
            </w:r>
          </w:p>
        </w:tc>
      </w:tr>
      <w:tr w:rsidR="00983F66" w:rsidRPr="00983F66" w14:paraId="539F4DB3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14F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198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1D8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704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0,971</w:t>
            </w:r>
          </w:p>
        </w:tc>
      </w:tr>
      <w:tr w:rsidR="00983F66" w:rsidRPr="00983F66" w14:paraId="64F0DF4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BA4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E42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307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201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0,971</w:t>
            </w:r>
          </w:p>
        </w:tc>
      </w:tr>
      <w:tr w:rsidR="00983F66" w:rsidRPr="00983F66" w14:paraId="5522636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A21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C4F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05B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8E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0,971</w:t>
            </w:r>
          </w:p>
        </w:tc>
      </w:tr>
      <w:tr w:rsidR="00983F66" w:rsidRPr="00983F66" w14:paraId="18D7D471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9E9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96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CCB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1AA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F75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0,971</w:t>
            </w:r>
          </w:p>
        </w:tc>
      </w:tr>
      <w:tr w:rsidR="00983F66" w:rsidRPr="00983F66" w14:paraId="20CDC0C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A9C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F52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C1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6CF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0,4145</w:t>
            </w:r>
          </w:p>
        </w:tc>
      </w:tr>
      <w:tr w:rsidR="00983F66" w:rsidRPr="00983F66" w14:paraId="7612D3C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811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01D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5EF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A10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0,4145</w:t>
            </w:r>
          </w:p>
        </w:tc>
      </w:tr>
      <w:tr w:rsidR="00983F66" w:rsidRPr="00983F66" w14:paraId="49588CE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4D4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DB2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88F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655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0,0171</w:t>
            </w:r>
          </w:p>
        </w:tc>
      </w:tr>
      <w:tr w:rsidR="00983F66" w:rsidRPr="00983F66" w14:paraId="25C663B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584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99.1.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3D2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900*1900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612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05E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1,71</w:t>
            </w:r>
          </w:p>
        </w:tc>
      </w:tr>
      <w:tr w:rsidR="00983F66" w:rsidRPr="00983F66" w14:paraId="7905DEE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DD9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CFD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006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9FE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04FF2CB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FA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2FB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3D9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E05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6BA1E19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1F2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F21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2A8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A81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0,0146</w:t>
            </w:r>
          </w:p>
        </w:tc>
      </w:tr>
      <w:tr w:rsidR="00983F66" w:rsidRPr="00983F66" w14:paraId="149B1BF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FFC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19E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FF1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14B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231973D0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1BF6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11 комната приема пищи</w:t>
            </w:r>
          </w:p>
        </w:tc>
      </w:tr>
      <w:tr w:rsidR="00983F66" w:rsidRPr="00983F66" w14:paraId="5980F68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C0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815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Заделка кирпичом гнезд, борозд и концов балок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58D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A9E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983F66" w:rsidRPr="00983F66" w14:paraId="3596825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ED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361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стен глухих (без проемов) по металлическому одинарному каркасу гипсокартонными листами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147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88F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0,344</w:t>
            </w:r>
          </w:p>
        </w:tc>
      </w:tr>
      <w:tr w:rsidR="00983F66" w:rsidRPr="00983F66" w14:paraId="0BC66A2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FAD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6BD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BBE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213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0,38</w:t>
            </w:r>
          </w:p>
        </w:tc>
      </w:tr>
      <w:tr w:rsidR="00983F66" w:rsidRPr="00983F66" w14:paraId="55DE040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9AA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1CB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C6C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13B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1,246</w:t>
            </w:r>
          </w:p>
        </w:tc>
      </w:tr>
      <w:tr w:rsidR="00983F66" w:rsidRPr="00983F66" w14:paraId="4716D7E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A72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8EB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покрытий: из линолеума насухо из готовых ковров на комнату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D7C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AF5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1,246</w:t>
            </w:r>
          </w:p>
        </w:tc>
      </w:tr>
      <w:tr w:rsidR="00983F66" w:rsidRPr="00983F66" w14:paraId="0F5159D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7CD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DA2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33A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62D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0,46</w:t>
            </w:r>
          </w:p>
        </w:tc>
      </w:tr>
      <w:tr w:rsidR="00983F66" w:rsidRPr="00983F66" w14:paraId="117FC2AD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CDD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1BD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C75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87E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1,41</w:t>
            </w:r>
          </w:p>
        </w:tc>
      </w:tr>
      <w:tr w:rsidR="00983F66" w:rsidRPr="00983F66" w14:paraId="6917723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26E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9E1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FCD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F90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1,41</w:t>
            </w:r>
          </w:p>
        </w:tc>
      </w:tr>
      <w:tr w:rsidR="00983F66" w:rsidRPr="00983F66" w14:paraId="0F893D3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48D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CF7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225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EF4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1,41</w:t>
            </w:r>
          </w:p>
        </w:tc>
      </w:tr>
      <w:tr w:rsidR="00983F66" w:rsidRPr="00983F66" w14:paraId="2752D6E8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83E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EFF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B56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C08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1,41</w:t>
            </w:r>
          </w:p>
        </w:tc>
      </w:tr>
      <w:tr w:rsidR="00983F66" w:rsidRPr="00983F66" w14:paraId="4FC610B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504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B75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697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C02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1,99</w:t>
            </w:r>
          </w:p>
        </w:tc>
      </w:tr>
      <w:tr w:rsidR="00983F66" w:rsidRPr="00983F66" w14:paraId="3AEA5C38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B68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7EB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подвесных потолков из декоративно-акустических плит по готовому каркасу с установкой направляющих и деталей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FCF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581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983F66" w:rsidRPr="00983F66" w14:paraId="2D228BC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944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448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16B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CB5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0,06472</w:t>
            </w:r>
          </w:p>
        </w:tc>
      </w:tr>
      <w:tr w:rsidR="00983F66" w:rsidRPr="00983F66" w14:paraId="688B2E7E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82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F30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направляющий, стальной, оцинкованный с замком, белый, для видимых и полускрытых подвесных систем, длина 3,7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55B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0E7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983F66" w:rsidRPr="00983F66" w14:paraId="7CD3580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7F4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8E2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потолочный направляющий ППН-1 20/20/0,55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F2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209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201,6</w:t>
            </w:r>
          </w:p>
        </w:tc>
      </w:tr>
      <w:tr w:rsidR="00983F66" w:rsidRPr="00983F66" w14:paraId="4A8464D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005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4CB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E24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0F5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0,036</w:t>
            </w:r>
          </w:p>
        </w:tc>
      </w:tr>
      <w:tr w:rsidR="00983F66" w:rsidRPr="00983F66" w14:paraId="298FEDE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325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118.1.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65C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1500*2400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A79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F27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983F66" w:rsidRPr="00983F66" w14:paraId="12C2942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06E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221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585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2A4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66F2B6E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8CC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119.1.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C5F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811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CED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096F43B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5B6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C9E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235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AA7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0,058</w:t>
            </w:r>
          </w:p>
        </w:tc>
      </w:tr>
      <w:tr w:rsidR="00983F66" w:rsidRPr="00983F66" w14:paraId="232070B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595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F9C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716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367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7C5FD990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998F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12 материальный склад</w:t>
            </w:r>
          </w:p>
        </w:tc>
      </w:tr>
      <w:tr w:rsidR="00983F66" w:rsidRPr="00983F66" w14:paraId="1DAAC73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689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404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C2B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12A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0,15</w:t>
            </w:r>
          </w:p>
        </w:tc>
      </w:tr>
      <w:tr w:rsidR="00983F66" w:rsidRPr="00983F66" w14:paraId="5F358A3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48B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D73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365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67C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983F66" w:rsidRPr="00983F66" w14:paraId="3F2CC7C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7E6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28A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76B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16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0,51</w:t>
            </w:r>
          </w:p>
        </w:tc>
      </w:tr>
      <w:tr w:rsidR="00983F66" w:rsidRPr="00983F66" w14:paraId="0CA7F72A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D7D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125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1B1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CA4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AA9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0,34</w:t>
            </w:r>
          </w:p>
        </w:tc>
      </w:tr>
      <w:tr w:rsidR="00983F66" w:rsidRPr="00983F66" w14:paraId="21F854B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C25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C41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BEE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C39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983F66" w:rsidRPr="00983F66" w14:paraId="3534C30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E62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A74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6C3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45C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983F66" w:rsidRPr="00983F66" w14:paraId="60BEAB17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A8C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D3E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3D4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DB9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1,14</w:t>
            </w:r>
          </w:p>
        </w:tc>
      </w:tr>
      <w:tr w:rsidR="00983F66" w:rsidRPr="00983F66" w14:paraId="71D49B4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6CC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8C1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50D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F7D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0,8161</w:t>
            </w:r>
          </w:p>
        </w:tc>
      </w:tr>
      <w:tr w:rsidR="00983F66" w:rsidRPr="00983F66" w14:paraId="46D07247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67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E37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75C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A28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0,8161</w:t>
            </w:r>
          </w:p>
        </w:tc>
      </w:tr>
      <w:tr w:rsidR="00983F66" w:rsidRPr="00983F66" w14:paraId="4B8952B1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DCD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162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74D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34A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0,033</w:t>
            </w:r>
          </w:p>
        </w:tc>
      </w:tr>
      <w:tr w:rsidR="00983F66" w:rsidRPr="00983F66" w14:paraId="49DB4BE8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3C6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131.1.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D93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1500*2200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249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5F8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</w:tr>
      <w:tr w:rsidR="00983F66" w:rsidRPr="00983F66" w14:paraId="4806EFF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CDE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3A2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157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0BE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5ABD3D3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B0E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132.1.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484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057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841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7DBCB257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BB1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B6E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895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DA9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0,044</w:t>
            </w:r>
          </w:p>
        </w:tc>
      </w:tr>
      <w:tr w:rsidR="00983F66" w:rsidRPr="00983F66" w14:paraId="436AD37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B6B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F8F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6EE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82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623F934C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4FBA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13 резерв</w:t>
            </w:r>
          </w:p>
        </w:tc>
      </w:tr>
      <w:tr w:rsidR="00983F66" w:rsidRPr="00983F66" w14:paraId="12A1C16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A6D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9D4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CEA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50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0,036</w:t>
            </w:r>
          </w:p>
        </w:tc>
      </w:tr>
      <w:tr w:rsidR="00983F66" w:rsidRPr="00983F66" w14:paraId="11584F6A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048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135.1.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6C4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1500*2400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2F4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427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983F66" w:rsidRPr="00983F66" w14:paraId="1EB4E70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4A1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DB4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1B1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3B9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2971D5C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1C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136.1.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951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602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99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095FE9A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657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847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3F4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E77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983F66" w:rsidRPr="00983F66" w14:paraId="62785E4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2CD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16E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054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C74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0,342</w:t>
            </w:r>
          </w:p>
        </w:tc>
      </w:tr>
      <w:tr w:rsidR="00983F66" w:rsidRPr="00983F66" w14:paraId="6BCEAE9C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D80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BB3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270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806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983F66" w:rsidRPr="00983F66" w14:paraId="77D879D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8EC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6F1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96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A1D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0,9338</w:t>
            </w:r>
          </w:p>
        </w:tc>
      </w:tr>
      <w:tr w:rsidR="00983F66" w:rsidRPr="00983F66" w14:paraId="33A84F6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100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CDB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BD2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223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0,9338</w:t>
            </w:r>
          </w:p>
        </w:tc>
      </w:tr>
      <w:tr w:rsidR="00983F66" w:rsidRPr="00983F66" w14:paraId="4345965D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F25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18F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B7A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92C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0,9338</w:t>
            </w:r>
          </w:p>
        </w:tc>
      </w:tr>
      <w:tr w:rsidR="00983F66" w:rsidRPr="00983F66" w14:paraId="5A63BA2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3ED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45E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844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FA0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0,547</w:t>
            </w:r>
          </w:p>
        </w:tc>
      </w:tr>
      <w:tr w:rsidR="00983F66" w:rsidRPr="00983F66" w14:paraId="2541DA2E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301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34C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658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C9B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0,547</w:t>
            </w:r>
          </w:p>
        </w:tc>
      </w:tr>
      <w:tr w:rsidR="00983F66" w:rsidRPr="00983F66" w14:paraId="0399433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DDB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A35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B20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73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6A28AF3E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9A06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14 комната отдыха</w:t>
            </w:r>
          </w:p>
        </w:tc>
      </w:tr>
      <w:tr w:rsidR="00983F66" w:rsidRPr="00983F66" w14:paraId="5562C41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E04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B5D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063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872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983F66" w:rsidRPr="00983F66" w14:paraId="2A7C082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B51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348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24F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FBB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0,977</w:t>
            </w:r>
          </w:p>
        </w:tc>
      </w:tr>
      <w:tr w:rsidR="00983F66" w:rsidRPr="00983F66" w14:paraId="28C2746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9E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EDF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покрытий: из линолеума насухо из готовых ковров на комнату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A3B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DFB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0,977</w:t>
            </w:r>
          </w:p>
        </w:tc>
      </w:tr>
      <w:tr w:rsidR="00983F66" w:rsidRPr="00983F66" w14:paraId="2C84606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9C3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E3C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63A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91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0,35</w:t>
            </w:r>
          </w:p>
        </w:tc>
      </w:tr>
      <w:tr w:rsidR="00983F66" w:rsidRPr="00983F66" w14:paraId="7BE72422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39D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042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79E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5B8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983F66" w:rsidRPr="00983F66" w14:paraId="0466038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2C7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358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B44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6DD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2C0A120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388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5F2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BD5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CDE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069C6661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80D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DB0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1E4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1EC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4373951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3F8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D36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AFD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FAF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1,5632</w:t>
            </w:r>
          </w:p>
        </w:tc>
      </w:tr>
      <w:tr w:rsidR="00983F66" w:rsidRPr="00983F66" w14:paraId="63E303CD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938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ECD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F5A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0A1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1,5632</w:t>
            </w:r>
          </w:p>
        </w:tc>
      </w:tr>
      <w:tr w:rsidR="00983F66" w:rsidRPr="00983F66" w14:paraId="286C81A9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C6B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010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B1D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D9A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0,036</w:t>
            </w:r>
          </w:p>
        </w:tc>
      </w:tr>
      <w:tr w:rsidR="00983F66" w:rsidRPr="00983F66" w14:paraId="4B3A9B19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E76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156.1.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CD9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1500*2400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8AD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A07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983F66" w:rsidRPr="00983F66" w14:paraId="5DE78AE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F70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C04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6F1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6C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5EC30AF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C59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157.1.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0D7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7A3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130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5605AE4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A9D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C68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D07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06E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0,058</w:t>
            </w:r>
          </w:p>
        </w:tc>
      </w:tr>
      <w:tr w:rsidR="00983F66" w:rsidRPr="00983F66" w14:paraId="4FB6ACF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866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13B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BF8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982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0688A58F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69CD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15 комната мастера</w:t>
            </w:r>
          </w:p>
        </w:tc>
      </w:tr>
      <w:tr w:rsidR="00983F66" w:rsidRPr="00983F66" w14:paraId="3240793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086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829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101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C48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0,113</w:t>
            </w:r>
          </w:p>
        </w:tc>
      </w:tr>
      <w:tr w:rsidR="00983F66" w:rsidRPr="00983F66" w14:paraId="7BF46E1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0A7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D03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CFB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E9F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0,377</w:t>
            </w:r>
          </w:p>
        </w:tc>
      </w:tr>
      <w:tr w:rsidR="00983F66" w:rsidRPr="00983F66" w14:paraId="190B137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09E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8AF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покрытий: из линолеума насухо из готовых ковров на комнату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CC5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2E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0,377</w:t>
            </w:r>
          </w:p>
        </w:tc>
      </w:tr>
      <w:tr w:rsidR="00983F66" w:rsidRPr="00983F66" w14:paraId="75B1B0C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BE8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164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A39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E29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0,26</w:t>
            </w:r>
          </w:p>
        </w:tc>
      </w:tr>
      <w:tr w:rsidR="00983F66" w:rsidRPr="00983F66" w14:paraId="1009A7EA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31D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D3B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8EF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374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983F66" w:rsidRPr="00983F66" w14:paraId="4C2433A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7F1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9ED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стен, подготовленных под окраску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AA7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733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0,99</w:t>
            </w:r>
          </w:p>
        </w:tc>
      </w:tr>
      <w:tr w:rsidR="00983F66" w:rsidRPr="00983F66" w14:paraId="4A205E7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976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AB5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807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878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0,99</w:t>
            </w:r>
          </w:p>
        </w:tc>
      </w:tr>
      <w:tr w:rsidR="00983F66" w:rsidRPr="00983F66" w14:paraId="6E528EC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4CF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164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Оклейка обоями стен по монолитной штукатурке и бетону: тиснеными и плотными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F31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B96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0,99</w:t>
            </w:r>
          </w:p>
        </w:tc>
      </w:tr>
      <w:tr w:rsidR="00983F66" w:rsidRPr="00983F66" w14:paraId="7C70116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98F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6E4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BAA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E4E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983F66" w:rsidRPr="00983F66" w14:paraId="66C911FF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0DF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7B8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подвесных потолков из декоративно-акустических плит по готовому каркасу с установкой направляющих и деталей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A59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81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0,377</w:t>
            </w:r>
          </w:p>
        </w:tc>
      </w:tr>
      <w:tr w:rsidR="00983F66" w:rsidRPr="00983F66" w14:paraId="7556895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41B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1B9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776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9A8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0,0203</w:t>
            </w:r>
          </w:p>
        </w:tc>
      </w:tr>
      <w:tr w:rsidR="00983F66" w:rsidRPr="00983F66" w14:paraId="1D71604B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5C9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F20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направляющий, стальной, оцинкованный с замком, белый, для видимых и полускрытых подвесных систем, длина 3,7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3EE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F2A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31,67</w:t>
            </w:r>
          </w:p>
        </w:tc>
      </w:tr>
      <w:tr w:rsidR="00983F66" w:rsidRPr="00983F66" w14:paraId="7062393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CC6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626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потолочный направляющий ППН-1 20/20/0,55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057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AB8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63,34</w:t>
            </w:r>
          </w:p>
        </w:tc>
      </w:tr>
      <w:tr w:rsidR="00983F66" w:rsidRPr="00983F66" w14:paraId="47174C17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4D9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81A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ED4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D44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0,036</w:t>
            </w:r>
          </w:p>
        </w:tc>
      </w:tr>
      <w:tr w:rsidR="00983F66" w:rsidRPr="00983F66" w14:paraId="19D71D3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D81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93A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1500*2400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D7A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78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983F66" w:rsidRPr="00983F66" w14:paraId="449D7EC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726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F3E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6D3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BD1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667FBC1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9D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174.1.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6FE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153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5F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53F1FCA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A61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760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E04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BEF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0,0292</w:t>
            </w:r>
          </w:p>
        </w:tc>
      </w:tr>
      <w:tr w:rsidR="00983F66" w:rsidRPr="00983F66" w14:paraId="14725D9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F84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317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2C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FFA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1FA59246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6558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16 техбюро</w:t>
            </w:r>
          </w:p>
        </w:tc>
      </w:tr>
      <w:tr w:rsidR="00983F66" w:rsidRPr="00983F66" w14:paraId="5B14B48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4ED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5C8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94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F4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0,1455</w:t>
            </w:r>
          </w:p>
        </w:tc>
      </w:tr>
      <w:tr w:rsidR="00983F66" w:rsidRPr="00983F66" w14:paraId="6BBBE25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A92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2E4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B76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B5F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0,485</w:t>
            </w:r>
          </w:p>
        </w:tc>
      </w:tr>
      <w:tr w:rsidR="00983F66" w:rsidRPr="00983F66" w14:paraId="17269CC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5DA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AA1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покрытий: из линолеума насухо из готовых ковров на комнату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B0D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ED1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0,485</w:t>
            </w:r>
          </w:p>
        </w:tc>
      </w:tr>
      <w:tr w:rsidR="00983F66" w:rsidRPr="00983F66" w14:paraId="30943D9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BAC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719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372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9A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0,29</w:t>
            </w:r>
          </w:p>
        </w:tc>
      </w:tr>
      <w:tr w:rsidR="00983F66" w:rsidRPr="00983F66" w14:paraId="76FF36EA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ACF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FF3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63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D25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0,73</w:t>
            </w:r>
          </w:p>
        </w:tc>
      </w:tr>
      <w:tr w:rsidR="00983F66" w:rsidRPr="00983F66" w14:paraId="081C094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95E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E81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0D1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5D0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0,73</w:t>
            </w:r>
          </w:p>
        </w:tc>
      </w:tr>
      <w:tr w:rsidR="00983F66" w:rsidRPr="00983F66" w14:paraId="09B8DF4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52F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933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A6F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CAA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0,73</w:t>
            </w:r>
          </w:p>
        </w:tc>
      </w:tr>
      <w:tr w:rsidR="00983F66" w:rsidRPr="00983F66" w14:paraId="302FF73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722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17B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Оклейка обоями стен по монолитной штукатурке и бетону: тиснеными и плотными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4BA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0C4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0,73</w:t>
            </w:r>
          </w:p>
        </w:tc>
      </w:tr>
      <w:tr w:rsidR="00983F66" w:rsidRPr="00983F66" w14:paraId="6160A40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5A7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69E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CBD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78B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0,776</w:t>
            </w:r>
          </w:p>
        </w:tc>
      </w:tr>
      <w:tr w:rsidR="00983F66" w:rsidRPr="00983F66" w14:paraId="0E42A9C9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661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D65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подвесных потолков из декоративно-акустических плит по готовому каркасу с установкой направляющих и деталей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E57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489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0,485</w:t>
            </w:r>
          </w:p>
        </w:tc>
      </w:tr>
      <w:tr w:rsidR="00983F66" w:rsidRPr="00983F66" w14:paraId="0570149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45F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9BD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B77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003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0,0261</w:t>
            </w:r>
          </w:p>
        </w:tc>
      </w:tr>
      <w:tr w:rsidR="00983F66" w:rsidRPr="00983F66" w14:paraId="112EFD72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0A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817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направляющий, стальной, оцинкованный с замком, белый, для видимых и полускрытых подвесных систем, длина 3,7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49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124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40,74</w:t>
            </w:r>
          </w:p>
        </w:tc>
      </w:tr>
      <w:tr w:rsidR="00983F66" w:rsidRPr="00983F66" w14:paraId="2B4972B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B51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E3F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потолочный направляющий ППН-1 20/20/0,55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563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4DC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81,48</w:t>
            </w:r>
          </w:p>
        </w:tc>
      </w:tr>
      <w:tr w:rsidR="00983F66" w:rsidRPr="00983F66" w14:paraId="1014E973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520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EE2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2CC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9E2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0,036</w:t>
            </w:r>
          </w:p>
        </w:tc>
      </w:tr>
      <w:tr w:rsidR="00983F66" w:rsidRPr="00983F66" w14:paraId="51CA4EA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A09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190.1.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9DF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1500*2400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30D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9A5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983F66" w:rsidRPr="00983F66" w14:paraId="49BF1AD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10B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2C1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DA0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F5F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3149928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2A8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191.1.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AD1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2D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521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4964E68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D10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223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465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684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0,044</w:t>
            </w:r>
          </w:p>
        </w:tc>
      </w:tr>
      <w:tr w:rsidR="00983F66" w:rsidRPr="00983F66" w14:paraId="4272BBB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6DA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EBD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96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BEB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4E07B247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F10F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17а коридор новый</w:t>
            </w:r>
          </w:p>
        </w:tc>
      </w:tr>
      <w:tr w:rsidR="00983F66" w:rsidRPr="00983F66" w14:paraId="48C5109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21D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ED7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Заделка кирпичом гнезд, борозд и концов балок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6B7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722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983F66" w:rsidRPr="00983F66" w14:paraId="11B0585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5E2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04E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22B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6A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0,051</w:t>
            </w:r>
          </w:p>
        </w:tc>
      </w:tr>
      <w:tr w:rsidR="00983F66" w:rsidRPr="00983F66" w14:paraId="36B5615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F9C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7B9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мозаичных: из боя мраморных плит (типа "Брекчия")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24B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F21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0,171</w:t>
            </w:r>
          </w:p>
        </w:tc>
      </w:tr>
      <w:tr w:rsidR="00983F66" w:rsidRPr="00983F66" w14:paraId="0B9F3AC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A36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250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394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904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0,274</w:t>
            </w:r>
          </w:p>
        </w:tc>
      </w:tr>
      <w:tr w:rsidR="00983F66" w:rsidRPr="00983F66" w14:paraId="00C27541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8F0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E15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подвесных потолков из декоративно-акустических плит по готовому каркасу с установкой направляющих и деталей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C26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529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0,195</w:t>
            </w:r>
          </w:p>
        </w:tc>
      </w:tr>
      <w:tr w:rsidR="00983F66" w:rsidRPr="00983F66" w14:paraId="4992EA7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DE8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EFC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B1E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F55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318E130F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B0B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2BA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направляющий, стальной, оцинкованный с замком, белый, для видимых и полускрытых подвесных систем, длина 3,7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D2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FB4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16,38</w:t>
            </w:r>
          </w:p>
        </w:tc>
      </w:tr>
      <w:tr w:rsidR="00983F66" w:rsidRPr="00983F66" w14:paraId="5A77043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03B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229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потолочный направляющий ППН-1 20/20/0,55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6FF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766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32,76</w:t>
            </w:r>
          </w:p>
        </w:tc>
      </w:tr>
      <w:tr w:rsidR="00983F66" w:rsidRPr="00983F66" w14:paraId="5CC9AC7D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56F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8A5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BC5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5C6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0,0146</w:t>
            </w:r>
          </w:p>
        </w:tc>
      </w:tr>
      <w:tr w:rsidR="00983F66" w:rsidRPr="00983F66" w14:paraId="509655C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25E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F23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81F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09D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0578232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0F6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ED9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92A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A72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25582DF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B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204.1.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B9D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C02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725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6FDECB4D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9667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17б коридор вдоль корпуса</w:t>
            </w:r>
          </w:p>
        </w:tc>
      </w:tr>
      <w:tr w:rsidR="00983F66" w:rsidRPr="00983F66" w14:paraId="7F5D020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39A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0FC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9AD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F78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1,03</w:t>
            </w:r>
          </w:p>
        </w:tc>
      </w:tr>
      <w:tr w:rsidR="00983F66" w:rsidRPr="00983F66" w14:paraId="7B77C17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A60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5DB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мозаичных: из боя мраморных плит (типа "Брекчия")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1DE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5B7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3,425</w:t>
            </w:r>
          </w:p>
        </w:tc>
      </w:tr>
      <w:tr w:rsidR="00983F66" w:rsidRPr="00983F66" w14:paraId="1A4E36AA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E46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B02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FAF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FEE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5,77</w:t>
            </w:r>
          </w:p>
        </w:tc>
      </w:tr>
      <w:tr w:rsidR="00983F66" w:rsidRPr="00983F66" w14:paraId="5F3EE14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D65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FB5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A2C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71C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5,986</w:t>
            </w:r>
          </w:p>
        </w:tc>
      </w:tr>
      <w:tr w:rsidR="00983F66" w:rsidRPr="00983F66" w14:paraId="279A675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D9B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B7F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55F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0F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5,986</w:t>
            </w:r>
          </w:p>
        </w:tc>
      </w:tr>
      <w:tr w:rsidR="00983F66" w:rsidRPr="00983F66" w14:paraId="44CADB13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0F5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E9F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067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091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5,986</w:t>
            </w:r>
          </w:p>
        </w:tc>
      </w:tr>
      <w:tr w:rsidR="00983F66" w:rsidRPr="00983F66" w14:paraId="0B6489C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3D5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4F5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098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787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5,48</w:t>
            </w:r>
          </w:p>
        </w:tc>
      </w:tr>
      <w:tr w:rsidR="00983F66" w:rsidRPr="00983F66" w14:paraId="41299EB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C23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212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2B1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подвесных потолков из декоративно-акустических плит по готовому каркасу с установкой направляющих и деталей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084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FCA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3,425</w:t>
            </w:r>
          </w:p>
        </w:tc>
      </w:tr>
      <w:tr w:rsidR="00983F66" w:rsidRPr="00983F66" w14:paraId="6104D40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725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BB8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3BE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2C4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0,17564</w:t>
            </w:r>
          </w:p>
        </w:tc>
      </w:tr>
      <w:tr w:rsidR="00983F66" w:rsidRPr="00983F66" w14:paraId="0014B07E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6B5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84B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направляющий, стальной, оцинкованный с замком, белый, для видимых и полускрытых подвесных систем, длина 3,7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CBA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8CA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287,7</w:t>
            </w:r>
          </w:p>
        </w:tc>
      </w:tr>
      <w:tr w:rsidR="00983F66" w:rsidRPr="00983F66" w14:paraId="53795D1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877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F60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потолочный направляющий ППН-1 20/20/0,55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E27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646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575,4</w:t>
            </w:r>
          </w:p>
        </w:tc>
      </w:tr>
      <w:tr w:rsidR="00983F66" w:rsidRPr="00983F66" w14:paraId="0C36AD4A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2D59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17в коридор в переход</w:t>
            </w:r>
          </w:p>
        </w:tc>
      </w:tr>
      <w:tr w:rsidR="00983F66" w:rsidRPr="00983F66" w14:paraId="77A8132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B06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FB9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B51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CF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0,103</w:t>
            </w:r>
          </w:p>
        </w:tc>
      </w:tr>
      <w:tr w:rsidR="00983F66" w:rsidRPr="00983F66" w14:paraId="134A994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FAA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2B0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мозаичных: из боя мраморных плит (типа "Брекчия")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E0B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D4C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0,343</w:t>
            </w:r>
          </w:p>
        </w:tc>
      </w:tr>
      <w:tr w:rsidR="00983F66" w:rsidRPr="00983F66" w14:paraId="2A204605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217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C8E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AE6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30E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0,28</w:t>
            </w:r>
          </w:p>
        </w:tc>
      </w:tr>
      <w:tr w:rsidR="00983F66" w:rsidRPr="00983F66" w14:paraId="5978C3E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EC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18A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717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E84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0,902</w:t>
            </w:r>
          </w:p>
        </w:tc>
      </w:tr>
      <w:tr w:rsidR="00983F66" w:rsidRPr="00983F66" w14:paraId="583CC10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8C8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CF9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731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7C8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0,902</w:t>
            </w:r>
          </w:p>
        </w:tc>
      </w:tr>
      <w:tr w:rsidR="00983F66" w:rsidRPr="00983F66" w14:paraId="4E6FC12A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1B6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28A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F15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E8D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0,902</w:t>
            </w:r>
          </w:p>
        </w:tc>
      </w:tr>
      <w:tr w:rsidR="00983F66" w:rsidRPr="00983F66" w14:paraId="6B6A0BC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524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6ED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3FE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B9E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0,549</w:t>
            </w:r>
          </w:p>
        </w:tc>
      </w:tr>
      <w:tr w:rsidR="00983F66" w:rsidRPr="00983F66" w14:paraId="63BC212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F60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CDF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подвесных потолков из декоративно-акустических плит по готовому каркасу с установкой направляющих и деталей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819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0C9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0,343</w:t>
            </w:r>
          </w:p>
        </w:tc>
      </w:tr>
      <w:tr w:rsidR="00983F66" w:rsidRPr="00983F66" w14:paraId="3FF50D5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55B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4B8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61C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C50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0,01759</w:t>
            </w:r>
          </w:p>
        </w:tc>
      </w:tr>
      <w:tr w:rsidR="00983F66" w:rsidRPr="00983F66" w14:paraId="30A7A21E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534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578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направляющий, стальной, оцинкованный с замком, белый, для видимых и полускрытых подвесных систем, длина 3,7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D19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C89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28,81</w:t>
            </w:r>
          </w:p>
        </w:tc>
      </w:tr>
      <w:tr w:rsidR="00983F66" w:rsidRPr="00983F66" w14:paraId="5C02506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364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684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потолочный направляющий ППН-1 20/20/0,55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5D2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9AD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57,62</w:t>
            </w:r>
          </w:p>
        </w:tc>
      </w:tr>
      <w:tr w:rsidR="00983F66" w:rsidRPr="00983F66" w14:paraId="4D0EF79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E2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1DB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противопожарных дверей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236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7D5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983F66" w:rsidRPr="00983F66" w14:paraId="0B9560D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DBB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227.1.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7AA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двухстворчатая противопожарная EI 60 металлическая с толщиной металла 1,5 мм, с размером 1500*2400 мм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58F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148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983F66" w:rsidRPr="00983F66" w14:paraId="29DEF5A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802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6D2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425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A62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38AC263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B67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228.1.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EE0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серый (100кг)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C44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D9E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2F256F65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029F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18 ОТК</w:t>
            </w:r>
          </w:p>
        </w:tc>
      </w:tr>
      <w:tr w:rsidR="00983F66" w:rsidRPr="00983F66" w14:paraId="694924E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43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9B6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26B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57C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0,11</w:t>
            </w:r>
          </w:p>
        </w:tc>
      </w:tr>
      <w:tr w:rsidR="00983F66" w:rsidRPr="00983F66" w14:paraId="0304628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363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DCE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877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43A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0,35</w:t>
            </w:r>
          </w:p>
        </w:tc>
      </w:tr>
      <w:tr w:rsidR="00983F66" w:rsidRPr="00983F66" w14:paraId="3E658B2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63E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AD5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покрытий: из линолеума насухо из готовых ковров на комнату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25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983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0,35</w:t>
            </w:r>
          </w:p>
        </w:tc>
      </w:tr>
      <w:tr w:rsidR="00983F66" w:rsidRPr="00983F66" w14:paraId="76DA050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707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77C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C767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978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0,25</w:t>
            </w:r>
          </w:p>
        </w:tc>
      </w:tr>
      <w:tr w:rsidR="00983F66" w:rsidRPr="00983F66" w14:paraId="1F8AB4D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1E4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647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Заделка кирпичом гнезд, борозд и концов балок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D43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524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983F66" w:rsidRPr="00983F66" w14:paraId="257A4044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C0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154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748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E41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0,66</w:t>
            </w:r>
          </w:p>
        </w:tc>
      </w:tr>
      <w:tr w:rsidR="00983F66" w:rsidRPr="00983F66" w14:paraId="5E04574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387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C75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035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C77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0,66</w:t>
            </w:r>
          </w:p>
        </w:tc>
      </w:tr>
      <w:tr w:rsidR="00983F66" w:rsidRPr="00983F66" w14:paraId="0DD2C3F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0F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5A9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655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989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0,66</w:t>
            </w:r>
          </w:p>
        </w:tc>
      </w:tr>
      <w:tr w:rsidR="00983F66" w:rsidRPr="00983F66" w14:paraId="3FE26FE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045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6CF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Оклейка обоями стен по монолитной штукатурке и бетону: тиснеными и плотными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A31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7A6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0,66</w:t>
            </w:r>
          </w:p>
        </w:tc>
      </w:tr>
      <w:tr w:rsidR="00983F66" w:rsidRPr="00983F66" w14:paraId="5249C10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AF8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AF0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6EA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42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0,56</w:t>
            </w:r>
          </w:p>
        </w:tc>
      </w:tr>
      <w:tr w:rsidR="00983F66" w:rsidRPr="00983F66" w14:paraId="2350BA42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50F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D88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подвесных потолков из декоративно-акустических плит по готовому каркасу с установкой направляющих и деталей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103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62F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0,35</w:t>
            </w:r>
          </w:p>
        </w:tc>
      </w:tr>
      <w:tr w:rsidR="00983F66" w:rsidRPr="00983F66" w14:paraId="1FB0E3C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3A9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5B3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75F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49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0,0188</w:t>
            </w:r>
          </w:p>
        </w:tc>
      </w:tr>
      <w:tr w:rsidR="00983F66" w:rsidRPr="00983F66" w14:paraId="2A67081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AF2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241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0F5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направляющий, стальной, оцинкованный с замком, белый, для видимых и полускрытых подвесных систем, длина 3,7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523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06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983F66" w:rsidRPr="00983F66" w14:paraId="53D880D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EB9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F73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Профиль потолочный направляющий ППН-1 20/20/0,55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067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40F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58,8</w:t>
            </w:r>
          </w:p>
        </w:tc>
      </w:tr>
      <w:tr w:rsidR="00983F66" w:rsidRPr="00983F66" w14:paraId="76A4CCE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CA4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3B3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774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38F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0,024</w:t>
            </w:r>
          </w:p>
        </w:tc>
      </w:tr>
      <w:tr w:rsidR="00983F66" w:rsidRPr="00983F66" w14:paraId="7D64BED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488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4D1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1000*2400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5FD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8CB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983F66" w:rsidRPr="00983F66" w14:paraId="530A7F9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213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BA9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A9A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EB6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1FBE47E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E3D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244.1.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C81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F6C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693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7FA2E0CF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82E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6F7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439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470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0,029</w:t>
            </w:r>
          </w:p>
        </w:tc>
      </w:tr>
      <w:tr w:rsidR="00983F66" w:rsidRPr="00983F66" w14:paraId="17C101B0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5C69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19 гардероб М</w:t>
            </w:r>
          </w:p>
        </w:tc>
      </w:tr>
      <w:tr w:rsidR="00983F66" w:rsidRPr="00983F66" w14:paraId="4C2ECFC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72B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802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E4B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F3F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538BE56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D92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B12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C6C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E27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0,11</w:t>
            </w:r>
          </w:p>
        </w:tc>
      </w:tr>
      <w:tr w:rsidR="00983F66" w:rsidRPr="00983F66" w14:paraId="00A91D4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185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10A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мозаичных: из боя мраморных плит (типа "Брекчия")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A59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B5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0,35</w:t>
            </w:r>
          </w:p>
        </w:tc>
      </w:tr>
      <w:tr w:rsidR="00983F66" w:rsidRPr="00983F66" w14:paraId="49B1F8DA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056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8ED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C3D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CA4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0,95</w:t>
            </w:r>
          </w:p>
        </w:tc>
      </w:tr>
      <w:tr w:rsidR="00983F66" w:rsidRPr="00983F66" w14:paraId="07F6FE2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A9D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BDD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393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E77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0,95</w:t>
            </w:r>
          </w:p>
        </w:tc>
      </w:tr>
      <w:tr w:rsidR="00983F66" w:rsidRPr="00983F66" w14:paraId="62F29E1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A37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C84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2BC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3EE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0,95</w:t>
            </w:r>
          </w:p>
        </w:tc>
      </w:tr>
      <w:tr w:rsidR="00983F66" w:rsidRPr="00983F66" w14:paraId="2071A56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386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323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325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E1B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0,95</w:t>
            </w:r>
          </w:p>
        </w:tc>
      </w:tr>
      <w:tr w:rsidR="00983F66" w:rsidRPr="00983F66" w14:paraId="3D713D4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BAE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238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D69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562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0,48</w:t>
            </w:r>
          </w:p>
        </w:tc>
      </w:tr>
      <w:tr w:rsidR="00983F66" w:rsidRPr="00983F66" w14:paraId="06651EB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0F2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521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018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17A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0,48</w:t>
            </w:r>
          </w:p>
        </w:tc>
      </w:tr>
      <w:tr w:rsidR="00983F66" w:rsidRPr="00983F66" w14:paraId="5BBBFCD8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C77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058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226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785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0,0288</w:t>
            </w:r>
          </w:p>
        </w:tc>
      </w:tr>
      <w:tr w:rsidR="00983F66" w:rsidRPr="00983F66" w14:paraId="38AFDFCB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E24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255.1.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A8A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1200*2400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76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1A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</w:tr>
      <w:tr w:rsidR="00983F66" w:rsidRPr="00983F66" w14:paraId="48A56CC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40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819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440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417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3F06C47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219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256.1.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EED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2BB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9FC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4AB9A4F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49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C9C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A1F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A82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0,029</w:t>
            </w:r>
          </w:p>
        </w:tc>
      </w:tr>
      <w:tr w:rsidR="00983F66" w:rsidRPr="00983F66" w14:paraId="662ED72A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F4BD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20 гардероб Ж</w:t>
            </w:r>
          </w:p>
        </w:tc>
      </w:tr>
      <w:tr w:rsidR="00983F66" w:rsidRPr="00983F66" w14:paraId="3A5E3E2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64A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91A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302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E70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1BD667D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327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F47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B01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A47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983F66" w:rsidRPr="00983F66" w14:paraId="57F7604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81F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92D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A32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350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0,977</w:t>
            </w:r>
          </w:p>
        </w:tc>
      </w:tr>
      <w:tr w:rsidR="00983F66" w:rsidRPr="00983F66" w14:paraId="428AA36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904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0A1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мозаичных: из боя мраморных плит (типа "Брекчия")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492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68D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0,977</w:t>
            </w:r>
          </w:p>
        </w:tc>
      </w:tr>
      <w:tr w:rsidR="00983F66" w:rsidRPr="00983F66" w14:paraId="21A32E28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48B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357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79B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26A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983F66" w:rsidRPr="00983F66" w14:paraId="6025287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807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FC3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88C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F5D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3F1C50A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544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D2F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5F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C2C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13A850C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48A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E4D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CC5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EC9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6240433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6F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DA9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63A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586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1,5632</w:t>
            </w:r>
          </w:p>
        </w:tc>
      </w:tr>
      <w:tr w:rsidR="00983F66" w:rsidRPr="00983F66" w14:paraId="1A09ADF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356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A93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BC0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AF0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1,5632</w:t>
            </w:r>
          </w:p>
        </w:tc>
      </w:tr>
      <w:tr w:rsidR="00983F66" w:rsidRPr="00983F66" w14:paraId="5A74AC4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5B7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941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18D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792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0,0288</w:t>
            </w:r>
          </w:p>
        </w:tc>
      </w:tr>
      <w:tr w:rsidR="00983F66" w:rsidRPr="00983F66" w14:paraId="4653644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BA3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268.1.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012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1200*2400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321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D4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</w:tr>
      <w:tr w:rsidR="00983F66" w:rsidRPr="00983F66" w14:paraId="0256269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B58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160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A21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67B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243D570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FE1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269.1.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A72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268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256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00E39C62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B91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D7F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D71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E48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0,058</w:t>
            </w:r>
          </w:p>
        </w:tc>
      </w:tr>
      <w:tr w:rsidR="00983F66" w:rsidRPr="00983F66" w14:paraId="6338F80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1BD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EDF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Кладка перегородок из кирпича: неармированных толщиной в 1/2 кирпича при высоте этажа до 4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847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35A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0,0288</w:t>
            </w:r>
          </w:p>
        </w:tc>
      </w:tr>
      <w:tr w:rsidR="00983F66" w:rsidRPr="00983F66" w14:paraId="7D1C12E9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F7A4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21 гардероб Ж</w:t>
            </w:r>
          </w:p>
        </w:tc>
      </w:tr>
      <w:tr w:rsidR="00983F66" w:rsidRPr="00983F66" w14:paraId="5A8301D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67A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915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935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523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000B0D1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298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899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46A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8F3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983F66" w:rsidRPr="00983F66" w14:paraId="124E50B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281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7E7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F56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07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0,977</w:t>
            </w:r>
          </w:p>
        </w:tc>
      </w:tr>
      <w:tr w:rsidR="00983F66" w:rsidRPr="00983F66" w14:paraId="5C496F2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404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3F7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мозаичных: из боя мраморных плит (типа "Брекчия")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416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DF9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0,977</w:t>
            </w:r>
          </w:p>
        </w:tc>
      </w:tr>
      <w:tr w:rsidR="00983F66" w:rsidRPr="00983F66" w14:paraId="09315706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406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68D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F8B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556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983F66" w:rsidRPr="00983F66" w14:paraId="6C44AA0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308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C9D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2C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47B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0AECF03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80E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AD6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1F7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FAA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16BF259E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52D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581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F81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AD5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76A3E7B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D76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067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51A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840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1,5632</w:t>
            </w:r>
          </w:p>
        </w:tc>
      </w:tr>
      <w:tr w:rsidR="00983F66" w:rsidRPr="00983F66" w14:paraId="5275FA9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825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62D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385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DC2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1,5632</w:t>
            </w:r>
          </w:p>
        </w:tc>
      </w:tr>
      <w:tr w:rsidR="00983F66" w:rsidRPr="00983F66" w14:paraId="6959B1E8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3E7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F2E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976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448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0,0288</w:t>
            </w:r>
          </w:p>
        </w:tc>
      </w:tr>
      <w:tr w:rsidR="00983F66" w:rsidRPr="00983F66" w14:paraId="0E00B557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059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282.1.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884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1200*2400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0E9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A2C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</w:tr>
      <w:tr w:rsidR="00983F66" w:rsidRPr="00983F66" w14:paraId="2F1DC18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868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8EB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CA0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80E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04B99EA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A2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39C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547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36C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51C9999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3A2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873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BF4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95E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0,058</w:t>
            </w:r>
          </w:p>
        </w:tc>
      </w:tr>
      <w:tr w:rsidR="00983F66" w:rsidRPr="00983F66" w14:paraId="7A149B4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E0E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884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Кладка перегородок из кирпича: неармированных толщиной в 1/2 кирпича при высоте этажа до 4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285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503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0,0288</w:t>
            </w:r>
          </w:p>
        </w:tc>
      </w:tr>
      <w:tr w:rsidR="00983F66" w:rsidRPr="00983F66" w14:paraId="0284E007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E795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22 резерв</w:t>
            </w:r>
          </w:p>
        </w:tc>
      </w:tr>
      <w:tr w:rsidR="00983F66" w:rsidRPr="00983F66" w14:paraId="30548E2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160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E2B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755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910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012DCA9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B16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8A5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283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7C2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0,0565</w:t>
            </w:r>
          </w:p>
        </w:tc>
      </w:tr>
      <w:tr w:rsidR="00983F66" w:rsidRPr="00983F66" w14:paraId="1ECB866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0EA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B41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2F2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5E8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0,176</w:t>
            </w:r>
          </w:p>
        </w:tc>
      </w:tr>
      <w:tr w:rsidR="00983F66" w:rsidRPr="00983F66" w14:paraId="1ABC1E1D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3F6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941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BE6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5EA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0,24</w:t>
            </w:r>
          </w:p>
        </w:tc>
      </w:tr>
      <w:tr w:rsidR="00983F66" w:rsidRPr="00983F66" w14:paraId="3665C6E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F22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EE8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9C0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EE1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983F66" w:rsidRPr="00983F66" w14:paraId="4394567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BB9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9AD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4E9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2BC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0,28</w:t>
            </w:r>
          </w:p>
        </w:tc>
      </w:tr>
      <w:tr w:rsidR="00983F66" w:rsidRPr="00983F66" w14:paraId="3C3FF281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357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1A1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91E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5C2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0,0288</w:t>
            </w:r>
          </w:p>
        </w:tc>
      </w:tr>
      <w:tr w:rsidR="00983F66" w:rsidRPr="00983F66" w14:paraId="6053D169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15A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292.1.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A85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1200*2400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E0C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5E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</w:tr>
      <w:tr w:rsidR="00983F66" w:rsidRPr="00983F66" w14:paraId="4B18321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9CB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C2D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513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201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5AE48D9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CD1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71B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B0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60C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0168CDC3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89BD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23 резерв</w:t>
            </w:r>
          </w:p>
        </w:tc>
      </w:tr>
      <w:tr w:rsidR="00983F66" w:rsidRPr="00983F66" w14:paraId="1A8B5C5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6AD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5C8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8DE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E95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002B36C9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3B42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lastRenderedPageBreak/>
              <w:t>помещение 24 а санузел</w:t>
            </w:r>
          </w:p>
        </w:tc>
      </w:tr>
      <w:tr w:rsidR="00983F66" w:rsidRPr="00983F66" w14:paraId="77AB398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6E6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0D6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1D0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0FA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0,0448</w:t>
            </w:r>
          </w:p>
        </w:tc>
      </w:tr>
      <w:tr w:rsidR="00983F66" w:rsidRPr="00983F66" w14:paraId="33FDFD8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BA8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295.1.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957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 xml:space="preserve">Дверь из алюминиевого профиля МП-45 (RAL 9016), размер 1200*2400 мм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621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521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</w:tr>
      <w:tr w:rsidR="00983F66" w:rsidRPr="00983F66" w14:paraId="346D31C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724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295.2.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69B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800*2000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230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174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1,60</w:t>
            </w:r>
          </w:p>
        </w:tc>
      </w:tr>
      <w:tr w:rsidR="00983F66" w:rsidRPr="00983F66" w14:paraId="20A8725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108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139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533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CE3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</w:t>
            </w:r>
          </w:p>
        </w:tc>
      </w:tr>
      <w:tr w:rsidR="00983F66" w:rsidRPr="00983F66" w14:paraId="7B1A0C7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381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296.1.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A4F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A29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64E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83F66" w:rsidRPr="00983F66" w14:paraId="65767F2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336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23E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355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68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0,085</w:t>
            </w:r>
          </w:p>
        </w:tc>
      </w:tr>
      <w:tr w:rsidR="00983F66" w:rsidRPr="00983F66" w14:paraId="7DD7344E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C26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E5B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AB1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770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0,398</w:t>
            </w:r>
          </w:p>
        </w:tc>
      </w:tr>
      <w:tr w:rsidR="00983F66" w:rsidRPr="00983F66" w14:paraId="639D106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978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3EB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7AB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E44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0,085</w:t>
            </w:r>
          </w:p>
        </w:tc>
      </w:tr>
      <w:tr w:rsidR="00983F66" w:rsidRPr="00983F66" w14:paraId="0827E7C8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FC4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5CB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Гладкая облицовка стен, столбов, пилястр и откосов (без карнизных, плинтусных и угловых плиток) с установкой плиток туалетного гарнитура на клее из сухих смесей: по кирпичу и бетону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080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0B6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983F66" w:rsidRPr="00983F66" w14:paraId="18A591B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AA4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A3E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34B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B2E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0,0146</w:t>
            </w:r>
          </w:p>
        </w:tc>
      </w:tr>
      <w:tr w:rsidR="00983F66" w:rsidRPr="00983F66" w14:paraId="2BAD23E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5FF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40D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перегородок из ПВХ профиля в санузлах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835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CD5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</w:t>
            </w:r>
          </w:p>
        </w:tc>
      </w:tr>
      <w:tr w:rsidR="00983F66" w:rsidRPr="00983F66" w14:paraId="7EA8FB7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3AD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655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Перегородки из ПВХ профилей, с сэндвичем толщиной 24 мм, с фурнитурой: защелка, ручка офисная.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159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260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83F66" w:rsidRPr="00983F66" w14:paraId="6701422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CA8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122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потолков: реечных алюминиевых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81D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CBC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0,136</w:t>
            </w:r>
          </w:p>
        </w:tc>
      </w:tr>
      <w:tr w:rsidR="00983F66" w:rsidRPr="00983F66" w14:paraId="39F38261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6FC4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24 б</w:t>
            </w: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санузел</w:t>
            </w:r>
          </w:p>
        </w:tc>
      </w:tr>
      <w:tr w:rsidR="00983F66" w:rsidRPr="00983F66" w14:paraId="5D9EF84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845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449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панельных стенах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25A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8A1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983F66" w:rsidRPr="00983F66" w14:paraId="121E528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D16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EC3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536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34B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0,025</w:t>
            </w:r>
          </w:p>
        </w:tc>
      </w:tr>
      <w:tr w:rsidR="00983F66" w:rsidRPr="00983F66" w14:paraId="331FE1E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F80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878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D46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9B3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0,083</w:t>
            </w:r>
          </w:p>
        </w:tc>
      </w:tr>
      <w:tr w:rsidR="00983F66" w:rsidRPr="00983F66" w14:paraId="1DFBC4B4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237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EC1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0AD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F96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0,305</w:t>
            </w:r>
          </w:p>
        </w:tc>
      </w:tr>
      <w:tr w:rsidR="00983F66" w:rsidRPr="00983F66" w14:paraId="6AFAE16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F09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1B2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DE3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DA8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0,083</w:t>
            </w:r>
          </w:p>
        </w:tc>
      </w:tr>
      <w:tr w:rsidR="00983F66" w:rsidRPr="00983F66" w14:paraId="12C8ACEA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0CE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FE5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Гладкая облицовка стен, столбов, пилястр и откосов (без карнизных, плинтусных и угловых плиток) с установкой плиток туалетного гарнитура на клее из сухих смесей: по кирпичу и бетону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FB7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019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0,216</w:t>
            </w:r>
          </w:p>
        </w:tc>
      </w:tr>
      <w:tr w:rsidR="00983F66" w:rsidRPr="00983F66" w14:paraId="10972138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432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221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9E4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A55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0,0146</w:t>
            </w:r>
          </w:p>
        </w:tc>
      </w:tr>
      <w:tr w:rsidR="00983F66" w:rsidRPr="00983F66" w14:paraId="1C8B09B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208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F9C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76B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93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0,016</w:t>
            </w:r>
          </w:p>
        </w:tc>
      </w:tr>
      <w:tr w:rsidR="00983F66" w:rsidRPr="00983F66" w14:paraId="4755C961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38D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312.1.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C8D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800*2000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10A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14F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983F66" w:rsidRPr="00983F66" w14:paraId="2DD2A44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67E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D93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34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439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72706D7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79B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F1E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893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4D6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3C96E15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450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F7A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BBC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CA6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0,132</w:t>
            </w:r>
          </w:p>
        </w:tc>
      </w:tr>
      <w:tr w:rsidR="00983F66" w:rsidRPr="00983F66" w14:paraId="574DBC8F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113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FE5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D17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812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0,132</w:t>
            </w:r>
          </w:p>
        </w:tc>
      </w:tr>
      <w:tr w:rsidR="00983F66" w:rsidRPr="00983F66" w14:paraId="45502C44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B0A2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25 а</w:t>
            </w: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санузел</w:t>
            </w:r>
          </w:p>
        </w:tc>
      </w:tr>
      <w:tr w:rsidR="00983F66" w:rsidRPr="00983F66" w14:paraId="310B927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F86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8C9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стен глухих (без проемов) по металлическому одинарному каркасу гипсокартонными листами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21A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BDF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0,069</w:t>
            </w:r>
          </w:p>
        </w:tc>
      </w:tr>
      <w:tr w:rsidR="00983F66" w:rsidRPr="00983F66" w14:paraId="217BC76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B2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7E5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C52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22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0,031</w:t>
            </w:r>
          </w:p>
        </w:tc>
      </w:tr>
      <w:tr w:rsidR="00983F66" w:rsidRPr="00983F66" w14:paraId="7228A0B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BA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9DC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075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FD2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0,097</w:t>
            </w:r>
          </w:p>
        </w:tc>
      </w:tr>
      <w:tr w:rsidR="00983F66" w:rsidRPr="00983F66" w14:paraId="41196B27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E39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2B4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61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6D2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0,444</w:t>
            </w:r>
          </w:p>
        </w:tc>
      </w:tr>
      <w:tr w:rsidR="00983F66" w:rsidRPr="00983F66" w14:paraId="0598DC9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85E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5E8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A9A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42B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0,097</w:t>
            </w:r>
          </w:p>
        </w:tc>
      </w:tr>
      <w:tr w:rsidR="00983F66" w:rsidRPr="00983F66" w14:paraId="3586DC72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679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321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0AC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Гладкая облицовка стен, столбов, пилястр и откосов (без карнизных, плинтусных и угловых плиток) с установкой плиток туалетного гарнитура на клее из сухих смесей: по кирпичу и бетону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8F5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0F8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0,223</w:t>
            </w:r>
          </w:p>
        </w:tc>
      </w:tr>
      <w:tr w:rsidR="00983F66" w:rsidRPr="00983F66" w14:paraId="1F44BF4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E2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B17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A31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4FF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0,0146</w:t>
            </w:r>
          </w:p>
        </w:tc>
      </w:tr>
      <w:tr w:rsidR="00983F66" w:rsidRPr="00983F66" w14:paraId="587A0E7B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BE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90E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182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5E4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0,016</w:t>
            </w:r>
          </w:p>
        </w:tc>
      </w:tr>
      <w:tr w:rsidR="00983F66" w:rsidRPr="00983F66" w14:paraId="3DE01AA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571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792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800*2000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BEE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C02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983F66" w:rsidRPr="00983F66" w14:paraId="377BFBC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DF3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3DE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B93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40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1BCA51B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49F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324.1.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938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7E5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3A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00235F6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8DB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236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перегородок из ПВХ профиля в санузлах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3D2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866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</w:t>
            </w:r>
          </w:p>
        </w:tc>
      </w:tr>
      <w:tr w:rsidR="00983F66" w:rsidRPr="00983F66" w14:paraId="4C3A082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FCE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5DB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Перегородки из ПВХ профилей, с сэндвичем толщиной 24 мм, с фурнитурой: защелка, ручка офисная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281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03A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83F66" w:rsidRPr="00983F66" w14:paraId="05D3959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2B3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AFA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2E2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71B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0,136</w:t>
            </w:r>
          </w:p>
        </w:tc>
      </w:tr>
      <w:tr w:rsidR="00983F66" w:rsidRPr="00983F66" w14:paraId="0811648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76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8E0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644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B0B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0,136</w:t>
            </w:r>
          </w:p>
        </w:tc>
      </w:tr>
      <w:tr w:rsidR="00983F66" w:rsidRPr="00983F66" w14:paraId="1D438F67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2393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25 б</w:t>
            </w: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санузел</w:t>
            </w:r>
          </w:p>
        </w:tc>
      </w:tr>
      <w:tr w:rsidR="00983F66" w:rsidRPr="00983F66" w14:paraId="71BE977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23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0C7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ACE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45C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0,032</w:t>
            </w:r>
          </w:p>
        </w:tc>
      </w:tr>
      <w:tr w:rsidR="00983F66" w:rsidRPr="00983F66" w14:paraId="2F50DFB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B41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17A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C72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A4B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0,092</w:t>
            </w:r>
          </w:p>
        </w:tc>
      </w:tr>
      <w:tr w:rsidR="00983F66" w:rsidRPr="00983F66" w14:paraId="3E0F277E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6A3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ADC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A2A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C81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0,472</w:t>
            </w:r>
          </w:p>
        </w:tc>
      </w:tr>
      <w:tr w:rsidR="00983F66" w:rsidRPr="00983F66" w14:paraId="121FBAF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D52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24D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269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656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0,092</w:t>
            </w:r>
          </w:p>
        </w:tc>
      </w:tr>
      <w:tr w:rsidR="00983F66" w:rsidRPr="00983F66" w14:paraId="22164F79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BB0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A37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Гладкая облицовка стен, столбов, пилястр и откосов (без карнизных, плинтусных и угловых плиток) с установкой плиток туалетного гарнитура на клее из сухих смесей: по кирпичу и бетону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786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F5A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0,237</w:t>
            </w:r>
          </w:p>
        </w:tc>
      </w:tr>
      <w:tr w:rsidR="00983F66" w:rsidRPr="00983F66" w14:paraId="4FF6D1B4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A5F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690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97F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0DA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0,016</w:t>
            </w:r>
          </w:p>
        </w:tc>
      </w:tr>
      <w:tr w:rsidR="00983F66" w:rsidRPr="00983F66" w14:paraId="71578E2F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C0E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334.1.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47F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из алюминиевого профиля МП-45 (RAL 9016), размер 800*2000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C33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E69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983F66" w:rsidRPr="00983F66" w14:paraId="2B6F79B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99C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7F7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1B6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EFC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0344C2E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F03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335.1.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4C0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33D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890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6CD9FBD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432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94A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197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D0E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0,147</w:t>
            </w:r>
          </w:p>
        </w:tc>
      </w:tr>
      <w:tr w:rsidR="00983F66" w:rsidRPr="00983F66" w14:paraId="72FF550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89C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7DF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A70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A5C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0,147</w:t>
            </w:r>
          </w:p>
        </w:tc>
      </w:tr>
      <w:tr w:rsidR="00983F66" w:rsidRPr="00983F66" w14:paraId="594D1BC0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AF6F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26 лестничная клетка</w:t>
            </w:r>
          </w:p>
        </w:tc>
      </w:tr>
      <w:tr w:rsidR="00983F66" w:rsidRPr="00983F66" w14:paraId="0AC4291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7A3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F47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F98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CBD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0,0456</w:t>
            </w:r>
          </w:p>
        </w:tc>
      </w:tr>
      <w:tr w:rsidR="00983F66" w:rsidRPr="00983F66" w14:paraId="2E55770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0D8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338.1.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B44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 xml:space="preserve">Дверь из алюминиевого профиля МП-45 (RAL 9016), размер 1900*2400 мм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CEC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9C3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4,56</w:t>
            </w:r>
          </w:p>
        </w:tc>
      </w:tr>
      <w:tr w:rsidR="00983F66" w:rsidRPr="00983F66" w14:paraId="551C420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C5A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1C9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D2A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FA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7C812BB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EF4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339.1.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2DC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5E9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BA8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10436A39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5264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27 венткамера</w:t>
            </w:r>
          </w:p>
        </w:tc>
      </w:tr>
      <w:tr w:rsidR="00983F66" w:rsidRPr="00983F66" w14:paraId="32B8D26D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C06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535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Кладка перегородок из кирпича: неармированных толщиной в 1/2 кирпича при высоте этажа до 4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DAB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A18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0,144</w:t>
            </w:r>
          </w:p>
        </w:tc>
      </w:tr>
      <w:tr w:rsidR="00983F66" w:rsidRPr="00983F66" w14:paraId="753476DF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738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799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E8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3AA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983F66" w:rsidRPr="00983F66" w14:paraId="62FF1D9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4C4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6F5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99A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59D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983F66" w:rsidRPr="00983F66" w14:paraId="2D1E92D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284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7C5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1CC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A5B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1,15</w:t>
            </w:r>
          </w:p>
        </w:tc>
      </w:tr>
      <w:tr w:rsidR="00983F66" w:rsidRPr="00983F66" w14:paraId="3515635C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FEB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D70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D6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A84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2,05</w:t>
            </w:r>
          </w:p>
        </w:tc>
      </w:tr>
      <w:tr w:rsidR="00983F66" w:rsidRPr="00983F66" w14:paraId="67F4286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9E8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A6A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B6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727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2,05</w:t>
            </w:r>
          </w:p>
        </w:tc>
      </w:tr>
      <w:tr w:rsidR="00983F66" w:rsidRPr="00983F66" w14:paraId="72DFF67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DEB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519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028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7B0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2,05</w:t>
            </w:r>
          </w:p>
        </w:tc>
      </w:tr>
      <w:tr w:rsidR="00983F66" w:rsidRPr="00983F66" w14:paraId="5EF48FE2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FAA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347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434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7D0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D3B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2,05</w:t>
            </w:r>
          </w:p>
        </w:tc>
      </w:tr>
      <w:tr w:rsidR="00983F66" w:rsidRPr="00983F66" w14:paraId="19FFF99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B5B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9E9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415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F7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1,84</w:t>
            </w:r>
          </w:p>
        </w:tc>
      </w:tr>
      <w:tr w:rsidR="00983F66" w:rsidRPr="00983F66" w14:paraId="668FC02D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D4B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7FE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40F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311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1,84</w:t>
            </w:r>
          </w:p>
        </w:tc>
      </w:tr>
      <w:tr w:rsidR="00983F66" w:rsidRPr="00983F66" w14:paraId="7AB1837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7E7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D90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противопожарных дверей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98B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8C2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983F66" w:rsidRPr="00983F66" w14:paraId="7393504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66A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350.1.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4AD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двухстворчатая противопожарная EI 60 металлическая с толщиной металла 1,5 мм, с размером 2000*2400 мм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DD5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69B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983F66" w:rsidRPr="00983F66" w14:paraId="6013444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6F3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6C4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8FA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95F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0705E09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FA3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351.1.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EB5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серый (100кг)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6C5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72B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1CC8E8D9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382E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28 электрощитовая</w:t>
            </w:r>
          </w:p>
        </w:tc>
      </w:tr>
      <w:tr w:rsidR="00983F66" w:rsidRPr="00983F66" w14:paraId="4D3FF49C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7FC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094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B8A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43B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0,044</w:t>
            </w:r>
          </w:p>
        </w:tc>
      </w:tr>
      <w:tr w:rsidR="00983F66" w:rsidRPr="00983F66" w14:paraId="448A7EE1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EDCC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29 участок резки</w:t>
            </w:r>
          </w:p>
        </w:tc>
      </w:tr>
      <w:tr w:rsidR="00983F66" w:rsidRPr="00983F66" w14:paraId="330D326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5A6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D58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противопожарных дверей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4BE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794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11,78</w:t>
            </w:r>
          </w:p>
        </w:tc>
      </w:tr>
      <w:tr w:rsidR="00983F66" w:rsidRPr="00983F66" w14:paraId="2EC4122A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115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353.1.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ABC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противопожарная EI 60 металлическая с толщиной металла 1,5 мм, с размером 900*2100 мм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8AF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17B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1,89</w:t>
            </w:r>
          </w:p>
        </w:tc>
      </w:tr>
      <w:tr w:rsidR="00983F66" w:rsidRPr="00983F66" w14:paraId="34421F0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95B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353.2.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AF9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противопожарная EI 60 металлическая с толщиной металла 1,5 мм, с размером 1500*2100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439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A5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3,15</w:t>
            </w:r>
          </w:p>
        </w:tc>
      </w:tr>
      <w:tr w:rsidR="00983F66" w:rsidRPr="00983F66" w14:paraId="3FC5C69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D1D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353.3.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FD5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противопожарная EI 60 металлическая с толщиной металла 1,5 мм, с размером 1500*2400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2448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ADC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983F66" w:rsidRPr="00983F66" w14:paraId="21338E6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3E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353.4.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4E9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противопожарная EI 60 металлическая с толщиной металла 1,5 мм, с размером 1500*2100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B1A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4A1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3,15</w:t>
            </w:r>
          </w:p>
        </w:tc>
      </w:tr>
      <w:tr w:rsidR="00983F66" w:rsidRPr="00983F66" w14:paraId="688E053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DFC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D7B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76E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595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0,04</w:t>
            </w:r>
          </w:p>
        </w:tc>
      </w:tr>
      <w:tr w:rsidR="00983F66" w:rsidRPr="00983F66" w14:paraId="211B622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D15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354.1.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20A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серый (100кг)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E67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FCE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83F66" w:rsidRPr="00983F66" w14:paraId="6E8CB90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B24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43C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Кладка перегородок из кирпича: неармированных толщиной в 1/2 кирпича при высоте этажа до 4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ECC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67A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0,238</w:t>
            </w:r>
          </w:p>
        </w:tc>
      </w:tr>
      <w:tr w:rsidR="00983F66" w:rsidRPr="00983F66" w14:paraId="6C55B27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E8B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27C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Пробивка проемов в конструкциях: из кирпича (для смотровых окон)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A89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F5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3,375</w:t>
            </w:r>
          </w:p>
        </w:tc>
      </w:tr>
      <w:tr w:rsidR="00983F66" w:rsidRPr="00983F66" w14:paraId="54FC2826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715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2F6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в жилых и общественных зданиях оконных блоков алюминиевых противопожарных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AA7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F48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0,27</w:t>
            </w:r>
          </w:p>
        </w:tc>
      </w:tr>
      <w:tr w:rsidR="00983F66" w:rsidRPr="00983F66" w14:paraId="6AFD122A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27B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  <w:lang w:val="en-US"/>
              </w:rPr>
              <w:t>35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CFF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Окно алюминиевое противопожарное E 60, размером 1500*2000 с наличником, открывающейся створкой.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A51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7C3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983F66" w:rsidRPr="00983F66" w14:paraId="5FCD0402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C59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7D09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739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95C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0,135</w:t>
            </w:r>
          </w:p>
        </w:tc>
      </w:tr>
      <w:tr w:rsidR="00983F66" w:rsidRPr="00983F66" w14:paraId="2827102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AA7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E2E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Пробивка проемов в конструкциях: из кирпича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A68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F37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0,387</w:t>
            </w:r>
          </w:p>
        </w:tc>
      </w:tr>
      <w:tr w:rsidR="00983F66" w:rsidRPr="00983F66" w14:paraId="5FF4CE5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5B4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615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перегородок из ПВХ профиля с дверью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A58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A16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0,165</w:t>
            </w:r>
          </w:p>
        </w:tc>
      </w:tr>
      <w:tr w:rsidR="00983F66" w:rsidRPr="00983F66" w14:paraId="02903202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15A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9CE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Перегородки из ПВХ профилей, с сэндвичем толщиной 24 мм, с фурнитурой: защелка, ручка офисная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80C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946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16,5</w:t>
            </w:r>
          </w:p>
        </w:tc>
      </w:tr>
      <w:tr w:rsidR="00983F66" w:rsidRPr="00983F66" w14:paraId="2BCA34E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155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C28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2D2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EE6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12,8</w:t>
            </w:r>
          </w:p>
        </w:tc>
      </w:tr>
      <w:tr w:rsidR="00983F66" w:rsidRPr="00983F66" w14:paraId="52DE0E4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1C1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A11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3B2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4A1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12,8</w:t>
            </w:r>
          </w:p>
        </w:tc>
      </w:tr>
      <w:tr w:rsidR="00983F66" w:rsidRPr="00983F66" w14:paraId="7CD0267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A30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EB1C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плиток поливинилхлоридных: на клее КН-2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41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6C2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12,8</w:t>
            </w:r>
          </w:p>
        </w:tc>
      </w:tr>
      <w:tr w:rsidR="00983F66" w:rsidRPr="00983F66" w14:paraId="78D75C87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391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C28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системы алюминиевого скргуляющего профиля для чистых помещений для заведения модульного пвх покрытия) (прим.)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DF2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953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4,075</w:t>
            </w:r>
          </w:p>
        </w:tc>
      </w:tr>
      <w:tr w:rsidR="00983F66" w:rsidRPr="00983F66" w14:paraId="767570E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9E2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365.1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1D5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алюминиевый скругляющий профиль для чистых помещений R 50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136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м.пог.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82F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411,575</w:t>
            </w:r>
          </w:p>
        </w:tc>
      </w:tr>
      <w:tr w:rsidR="00983F66" w:rsidRPr="00983F66" w14:paraId="67741F6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2D5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EBD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 xml:space="preserve">Установка светильников для потолков  CLIP-IN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BE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1A2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983F66" w:rsidRPr="00983F66" w14:paraId="00F099F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208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366.1.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0B9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 xml:space="preserve">Светодиодный светильник CLIP-IN: световой поток 4500 Лм, мощность 36 Вт, степень защиты </w:t>
            </w:r>
            <w:r w:rsidRPr="00983F66">
              <w:rPr>
                <w:rFonts w:cs="Times New Roman"/>
                <w:color w:val="000000"/>
                <w:sz w:val="20"/>
                <w:szCs w:val="20"/>
                <w:lang w:val="en-US"/>
              </w:rPr>
              <w:t>IP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97E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054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983F66" w:rsidRPr="00983F66" w14:paraId="490532C8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72B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DC7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2AC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650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9,384</w:t>
            </w:r>
          </w:p>
        </w:tc>
      </w:tr>
      <w:tr w:rsidR="00983F66" w:rsidRPr="00983F66" w14:paraId="28DE1EC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10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A40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850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270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983F66" w:rsidRPr="00983F66" w14:paraId="68132B9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110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lastRenderedPageBreak/>
              <w:t>369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32D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B20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B8C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983F66" w:rsidRPr="00983F66" w14:paraId="3C0A2C7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36F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5AA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7A7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C68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983F66" w:rsidRPr="00983F66" w14:paraId="684E03E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9BE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D73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35C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B50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20,48</w:t>
            </w:r>
          </w:p>
        </w:tc>
      </w:tr>
      <w:tr w:rsidR="00983F66" w:rsidRPr="00983F66" w14:paraId="46B7743F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068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A54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подвесных потолков  готовому каркасу с установкой направляющих и деталей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DFF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04C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983F66" w:rsidRPr="00983F66" w14:paraId="422B211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72B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006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BB1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4F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0,6446</w:t>
            </w:r>
          </w:p>
        </w:tc>
      </w:tr>
      <w:tr w:rsidR="00983F66" w:rsidRPr="00983F66" w14:paraId="40B92AB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E9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C09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потолочная панель CLIP-IN размеров 600*600 мм, толщ. металла 0,7 мм RAL 9009, 25мкр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759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EAB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1200</w:t>
            </w:r>
          </w:p>
        </w:tc>
      </w:tr>
      <w:tr w:rsidR="00983F66" w:rsidRPr="00983F66" w14:paraId="7DECD9A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B07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180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подсистема для потолочных панелей CLIP-IN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704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5D0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1200</w:t>
            </w:r>
          </w:p>
        </w:tc>
      </w:tr>
      <w:tr w:rsidR="00983F66" w:rsidRPr="00983F66" w14:paraId="71C3CB2C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4B5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375.1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E54E" w14:textId="34AFD539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 xml:space="preserve">Потолочные воздухораспределители для чистых помещений GML VRBP-2 </w:t>
            </w:r>
            <w:r w:rsidR="003F3989">
              <w:rPr>
                <w:rFonts w:cs="Times New Roman"/>
                <w:color w:val="000000"/>
                <w:sz w:val="20"/>
                <w:szCs w:val="20"/>
              </w:rPr>
              <w:t xml:space="preserve">с 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>воздушной заслонкой в комплекте Ф200 мм, Ширина 600, Длина – 600, Высота – 343, Производительность при скорости потока воздуха</w:t>
            </w:r>
          </w:p>
          <w:p w14:paraId="1EBDAA9F" w14:textId="5893CB2A" w:rsidR="00983F66" w:rsidRPr="00983F66" w:rsidRDefault="00983F66" w:rsidP="003F3989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0,45 м/с – 400 м3/час, Диаметр отвода – 200 мм, Покрытие – полимерное 25 мкм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529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CAA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983F66" w:rsidRPr="00983F66" w14:paraId="17CFBF0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B0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375.2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37A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потолочных воздухораспределителей для чистых помещений GML VRBP-2 воздушной заслонкой в комплекте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49C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1D8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983F66" w:rsidRPr="00983F66" w14:paraId="6A9830FD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3F9D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помещение 30 тамбур</w:t>
            </w:r>
          </w:p>
        </w:tc>
      </w:tr>
      <w:tr w:rsidR="00983F66" w:rsidRPr="00983F66" w14:paraId="0A07D8DA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5AA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FB4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Кладка перегородок из кирпича: неармированных толщиной в 1/2 кирпича при высоте этажа до 4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9BF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B7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0,0836</w:t>
            </w:r>
          </w:p>
        </w:tc>
      </w:tr>
      <w:tr w:rsidR="00983F66" w:rsidRPr="00983F66" w14:paraId="3F08D12A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D26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7D8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блоков из алюминиевого профиля внутренних дверных проемах: в каменных стенах площадью проема до 3 м2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822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F16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0,036</w:t>
            </w:r>
          </w:p>
        </w:tc>
      </w:tr>
      <w:tr w:rsidR="00983F66" w:rsidRPr="00983F66" w14:paraId="5D950277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FC7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377.1.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602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 xml:space="preserve">Дверь из алюминиевого профиля МП-45 (RAL 9016), размер 1500*2400 мм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AD1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937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983F66" w:rsidRPr="00983F66" w14:paraId="2371F33B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8A5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EFC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FD7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72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003211B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F56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378.1.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2C03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белый (80кг)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71F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DD5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4A22EFF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B14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F16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противопожарных дверей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5FD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063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983F66" w:rsidRPr="00983F66" w14:paraId="143E4DB7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2F2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379.1.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620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Дверь противопожарная EI 60 металлическая с толщиной металла 1,5 мм, с размером 900*2100 мм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A05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B04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983F66" w:rsidRPr="00983F66" w14:paraId="263BED3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28B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E58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E34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EAF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41898F8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DE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380.1.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87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серый (100кг)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183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004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83F66" w:rsidRPr="00983F66" w14:paraId="7F7C670D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5C8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428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9B6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737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0,059</w:t>
            </w:r>
          </w:p>
        </w:tc>
      </w:tr>
      <w:tr w:rsidR="00983F66" w:rsidRPr="00983F66" w14:paraId="5F84311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6CF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E4C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68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322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0,196</w:t>
            </w:r>
          </w:p>
        </w:tc>
      </w:tr>
      <w:tr w:rsidR="00983F66" w:rsidRPr="00983F66" w14:paraId="3AED77C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518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039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плиток поливинилхлоридных: на клее КН-2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4D0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21C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0,196</w:t>
            </w:r>
          </w:p>
        </w:tc>
      </w:tr>
      <w:tr w:rsidR="00983F66" w:rsidRPr="00983F66" w14:paraId="4B7A5172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2A58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410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 xml:space="preserve">Устройство системы алюминиевого скргуляющего профиля для чистых помещений для заведения модульного пвх покрытия)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287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552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0,16</w:t>
            </w:r>
          </w:p>
        </w:tc>
      </w:tr>
      <w:tr w:rsidR="00983F66" w:rsidRPr="00983F66" w14:paraId="39A0D6B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568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851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алюминиевый скругляющий профиль для чистых помещений R 50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893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м.пог.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01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16,16</w:t>
            </w:r>
          </w:p>
        </w:tc>
      </w:tr>
      <w:tr w:rsidR="00983F66" w:rsidRPr="00983F66" w14:paraId="6CC41BA6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3C5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AEB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E17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B8D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0,843</w:t>
            </w:r>
          </w:p>
        </w:tc>
      </w:tr>
      <w:tr w:rsidR="00983F66" w:rsidRPr="00983F66" w14:paraId="0A7B34C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AAF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87EF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D85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F08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0,6252</w:t>
            </w:r>
          </w:p>
        </w:tc>
      </w:tr>
      <w:tr w:rsidR="00983F66" w:rsidRPr="00983F66" w14:paraId="1DD64C6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85A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F238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4D4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44E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0,6252</w:t>
            </w:r>
          </w:p>
        </w:tc>
      </w:tr>
      <w:tr w:rsidR="00983F66" w:rsidRPr="00983F66" w14:paraId="72C7B760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A4A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1620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B9F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372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0,6252</w:t>
            </w:r>
          </w:p>
        </w:tc>
      </w:tr>
      <w:tr w:rsidR="00983F66" w:rsidRPr="00983F66" w14:paraId="75596E5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CBA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56D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CD6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69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0,324</w:t>
            </w:r>
          </w:p>
        </w:tc>
      </w:tr>
      <w:tr w:rsidR="00983F66" w:rsidRPr="00983F66" w14:paraId="790DD2E9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1A1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6CA1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подвесных потолков  готовому каркасу с установкой направляющих и деталей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28C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D49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0,1963</w:t>
            </w:r>
          </w:p>
        </w:tc>
      </w:tr>
      <w:tr w:rsidR="00983F66" w:rsidRPr="00983F66" w14:paraId="0E775B1E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32F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5DE4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Монтаж каркасов подвесных потолков с подвесками и деталями крепления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A8B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CA8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983F66" w:rsidRPr="00983F66" w14:paraId="60B2115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43D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AD4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потолочная панель CLIP-IN размеров 600*600 мм, толщ. металла 0,7 мм RAL 9009, 25мкр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67A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D92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19,63</w:t>
            </w:r>
          </w:p>
        </w:tc>
      </w:tr>
      <w:tr w:rsidR="00983F66" w:rsidRPr="00983F66" w14:paraId="1E3EB68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7ABD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797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подсистема для потолочных панелей CLIP-IN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2ED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A8B3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19,63</w:t>
            </w:r>
          </w:p>
        </w:tc>
      </w:tr>
      <w:tr w:rsidR="00983F66" w:rsidRPr="00983F66" w14:paraId="246F75F2" w14:textId="77777777" w:rsidTr="00983F66">
        <w:trPr>
          <w:trHeight w:val="300"/>
        </w:trPr>
        <w:tc>
          <w:tcPr>
            <w:tcW w:w="9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C5DC" w14:textId="77777777" w:rsidR="00983F66" w:rsidRPr="00983F66" w:rsidRDefault="00983F66" w:rsidP="00614386">
            <w:pPr>
              <w:jc w:val="lef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b/>
                <w:bCs/>
                <w:color w:val="000000"/>
                <w:sz w:val="20"/>
                <w:szCs w:val="20"/>
              </w:rPr>
              <w:lastRenderedPageBreak/>
              <w:t>помещение 31 венткамера</w:t>
            </w:r>
          </w:p>
        </w:tc>
      </w:tr>
      <w:tr w:rsidR="00983F66" w:rsidRPr="00983F66" w14:paraId="6ECE7F94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836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F2F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 противопожарных дверей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B55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C35C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6,69</w:t>
            </w:r>
          </w:p>
        </w:tc>
      </w:tr>
      <w:tr w:rsidR="00983F66" w:rsidRPr="00983F66" w14:paraId="4BF1AFE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44D5" w14:textId="77777777" w:rsidR="00983F66" w:rsidRPr="00983F66" w:rsidRDefault="00983F66" w:rsidP="006143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F66">
              <w:rPr>
                <w:rFonts w:cs="Times New Roman"/>
                <w:sz w:val="20"/>
                <w:szCs w:val="20"/>
              </w:rPr>
              <w:t>395.1.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60CA" w14:textId="77777777" w:rsidR="00983F66" w:rsidRPr="00983F66" w:rsidRDefault="00983F66" w:rsidP="00614386">
            <w:pPr>
              <w:jc w:val="left"/>
              <w:rPr>
                <w:rFonts w:cs="Times New Roman"/>
                <w:sz w:val="20"/>
                <w:szCs w:val="20"/>
              </w:rPr>
            </w:pPr>
            <w:r w:rsidRPr="00983F66">
              <w:rPr>
                <w:rFonts w:cs="Times New Roman"/>
                <w:sz w:val="20"/>
                <w:szCs w:val="20"/>
              </w:rPr>
              <w:t>Дверь противопожарная EI 60 металлическая с толщиной металла 1,5 мм, с размером 900*2100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152E" w14:textId="77777777" w:rsidR="00983F66" w:rsidRPr="00983F66" w:rsidRDefault="00983F66" w:rsidP="006143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F66">
              <w:rPr>
                <w:rFonts w:cs="Times New Roman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507E" w14:textId="77777777" w:rsidR="00983F66" w:rsidRPr="00983F66" w:rsidRDefault="00983F66" w:rsidP="006143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F66">
              <w:rPr>
                <w:rFonts w:cs="Times New Roman"/>
                <w:sz w:val="20"/>
                <w:szCs w:val="20"/>
              </w:rPr>
              <w:t>1,89</w:t>
            </w:r>
          </w:p>
        </w:tc>
      </w:tr>
      <w:tr w:rsidR="00983F66" w:rsidRPr="00983F66" w14:paraId="5BA60DF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8790" w14:textId="77777777" w:rsidR="00983F66" w:rsidRPr="00983F66" w:rsidRDefault="00983F66" w:rsidP="006143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F66">
              <w:rPr>
                <w:rFonts w:cs="Times New Roman"/>
                <w:sz w:val="20"/>
                <w:szCs w:val="20"/>
              </w:rPr>
              <w:t>395.2.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489A" w14:textId="77777777" w:rsidR="00983F66" w:rsidRPr="00983F66" w:rsidRDefault="00983F66" w:rsidP="00614386">
            <w:pPr>
              <w:jc w:val="left"/>
              <w:rPr>
                <w:rFonts w:cs="Times New Roman"/>
                <w:sz w:val="20"/>
                <w:szCs w:val="20"/>
              </w:rPr>
            </w:pPr>
            <w:r w:rsidRPr="00983F66">
              <w:rPr>
                <w:rFonts w:cs="Times New Roman"/>
                <w:sz w:val="20"/>
                <w:szCs w:val="20"/>
              </w:rPr>
              <w:t>Дверь противопожарная EI 60 металлическая с толщиной металла 1,5 мм, с размером 2000*2400 мм с наличником, с порогом. Толщина полотна 54 мм.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F2A5" w14:textId="77777777" w:rsidR="00983F66" w:rsidRPr="00983F66" w:rsidRDefault="00983F66" w:rsidP="006143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F66">
              <w:rPr>
                <w:rFonts w:cs="Times New Roman"/>
                <w:sz w:val="20"/>
                <w:szCs w:val="20"/>
              </w:rPr>
              <w:t>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6E58" w14:textId="77777777" w:rsidR="00983F66" w:rsidRPr="00983F66" w:rsidRDefault="00983F66" w:rsidP="006143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F66">
              <w:rPr>
                <w:rFonts w:cs="Times New Roman"/>
                <w:sz w:val="20"/>
                <w:szCs w:val="20"/>
              </w:rPr>
              <w:t>4,80</w:t>
            </w:r>
          </w:p>
        </w:tc>
      </w:tr>
      <w:tr w:rsidR="00983F66" w:rsidRPr="00983F66" w14:paraId="7F1730F5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C16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66B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Установка: дверного доводчика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28F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706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</w:t>
            </w:r>
          </w:p>
        </w:tc>
      </w:tr>
      <w:tr w:rsidR="00983F66" w:rsidRPr="00983F66" w14:paraId="5C489178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10B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396.1.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94CD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Доводчик серый (100кг)</w:t>
            </w:r>
            <w:r w:rsidRPr="00983F66">
              <w:rPr>
                <w:rFonts w:cs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3F2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D4B2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83F66" w:rsidRPr="00983F66" w14:paraId="440F38BB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9C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00F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Кладка перегородок из кирпича: неармированных толщиной в 1/2 кирпича при высоте этажа до 4 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DAF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86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0,02</w:t>
            </w:r>
          </w:p>
        </w:tc>
      </w:tr>
      <w:tr w:rsidR="00983F66" w:rsidRPr="00983F66" w14:paraId="431BE251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2D3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2AD5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32C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D5E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0,854</w:t>
            </w:r>
          </w:p>
        </w:tc>
      </w:tr>
      <w:tr w:rsidR="00983F66" w:rsidRPr="00983F66" w14:paraId="1A498153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258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84CE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полимерцементных: однослойных наливных толщиной 4 мм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9C7E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567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0,854</w:t>
            </w:r>
          </w:p>
        </w:tc>
      </w:tr>
      <w:tr w:rsidR="00983F66" w:rsidRPr="00983F66" w14:paraId="03B5D336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172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2B3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Устройство покрытий из плит керамогранитных размером: 40х40 см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695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53C6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0,854</w:t>
            </w:r>
          </w:p>
        </w:tc>
      </w:tr>
      <w:tr w:rsidR="00983F66" w:rsidRPr="00983F66" w14:paraId="1BCC7A2C" w14:textId="77777777" w:rsidTr="00983F66">
        <w:trPr>
          <w:trHeight w:val="67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70E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D676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3B9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F290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1,25</w:t>
            </w:r>
          </w:p>
        </w:tc>
      </w:tr>
      <w:tr w:rsidR="00983F66" w:rsidRPr="00983F66" w14:paraId="67C3B400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A73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38B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Шпатлевка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124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394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1,25</w:t>
            </w:r>
          </w:p>
        </w:tc>
      </w:tr>
      <w:tr w:rsidR="00983F66" w:rsidRPr="00983F66" w14:paraId="1C341D1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5D1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DCDA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5217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0D5A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1,25</w:t>
            </w:r>
          </w:p>
        </w:tc>
      </w:tr>
      <w:tr w:rsidR="00983F66" w:rsidRPr="00983F66" w14:paraId="3D6240E7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1509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C2A7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стен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45FB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625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1,25</w:t>
            </w:r>
          </w:p>
        </w:tc>
      </w:tr>
      <w:tr w:rsidR="00983F66" w:rsidRPr="00983F66" w14:paraId="26A92409" w14:textId="77777777" w:rsidTr="00983F66">
        <w:trPr>
          <w:trHeight w:val="30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B89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FDBB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Покрытие поверхностей грунтовкой глубокого проникновения: за 1 раз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9B1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B47F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  <w:tr w:rsidR="00983F66" w:rsidRPr="00983F66" w14:paraId="646CF0D5" w14:textId="77777777" w:rsidTr="00983F66">
        <w:trPr>
          <w:trHeight w:val="45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3414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AFB2" w14:textId="77777777" w:rsidR="00983F66" w:rsidRPr="00983F66" w:rsidRDefault="00983F66" w:rsidP="00614386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FDA1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EBA5" w14:textId="77777777" w:rsidR="00983F66" w:rsidRPr="00983F66" w:rsidRDefault="00983F66" w:rsidP="0061438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83F66">
              <w:rPr>
                <w:rFonts w:cs="Times New Roman"/>
                <w:color w:val="000000"/>
                <w:sz w:val="20"/>
                <w:szCs w:val="20"/>
              </w:rPr>
              <w:t>1,36</w:t>
            </w:r>
          </w:p>
        </w:tc>
      </w:tr>
    </w:tbl>
    <w:p w14:paraId="425FF7B1" w14:textId="77777777" w:rsidR="00983F66" w:rsidRPr="002617E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25148">
        <w:rPr>
          <w:sz w:val="22"/>
          <w:szCs w:val="22"/>
        </w:rPr>
        <w:t xml:space="preserve">В Ведомости объемов работ указана только часть материалов. Работы выполняются полностью за счет </w:t>
      </w:r>
      <w:r>
        <w:rPr>
          <w:sz w:val="22"/>
          <w:szCs w:val="22"/>
        </w:rPr>
        <w:t>материалов Подрядчика. Цветовые решения согласовываются с Заказчиком перед началом проведения работ.</w:t>
      </w:r>
    </w:p>
    <w:p w14:paraId="76AE12BF" w14:textId="77777777" w:rsidR="00983F66" w:rsidRP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983F66">
        <w:rPr>
          <w:b/>
          <w:sz w:val="22"/>
          <w:szCs w:val="22"/>
        </w:rPr>
        <w:t>8. Предпочтительный срок (дата, период) поставки МТР / выполнения работ / оказания услуг:</w:t>
      </w:r>
    </w:p>
    <w:p w14:paraId="0F12143D" w14:textId="04D1DE34" w:rsidR="00983F66" w:rsidRPr="001F5E31" w:rsidRDefault="00983F66" w:rsidP="00983F66">
      <w:pPr>
        <w:pStyle w:val="-3"/>
        <w:tabs>
          <w:tab w:val="left" w:pos="426"/>
        </w:tabs>
        <w:ind w:firstLine="0"/>
        <w:rPr>
          <w:sz w:val="22"/>
          <w:szCs w:val="22"/>
        </w:rPr>
      </w:pPr>
      <w:r w:rsidRPr="001F5E31">
        <w:rPr>
          <w:sz w:val="22"/>
          <w:szCs w:val="22"/>
        </w:rPr>
        <w:t xml:space="preserve">Общий срок выполнения работ </w:t>
      </w:r>
      <w:r w:rsidR="00592393">
        <w:rPr>
          <w:sz w:val="22"/>
          <w:szCs w:val="22"/>
        </w:rPr>
        <w:t>в течение</w:t>
      </w:r>
      <w:bookmarkStart w:id="0" w:name="_GoBack"/>
      <w:bookmarkEnd w:id="0"/>
      <w:r w:rsidRPr="001F5E31">
        <w:rPr>
          <w:sz w:val="22"/>
          <w:szCs w:val="22"/>
        </w:rPr>
        <w:t xml:space="preserve"> 182</w:t>
      </w:r>
      <w:r>
        <w:rPr>
          <w:sz w:val="22"/>
          <w:szCs w:val="22"/>
        </w:rPr>
        <w:t>-х</w:t>
      </w:r>
      <w:r w:rsidRPr="001F5E31">
        <w:rPr>
          <w:sz w:val="22"/>
          <w:szCs w:val="22"/>
        </w:rPr>
        <w:t xml:space="preserve"> рабочих дней</w:t>
      </w:r>
      <w:r>
        <w:rPr>
          <w:sz w:val="22"/>
          <w:szCs w:val="22"/>
        </w:rPr>
        <w:t xml:space="preserve"> с момента подписания Договора.</w:t>
      </w:r>
      <w:r w:rsidRPr="00792D6E">
        <w:rPr>
          <w:color w:val="000000"/>
          <w:sz w:val="22"/>
        </w:rPr>
        <w:t xml:space="preserve"> </w:t>
      </w:r>
      <w:r>
        <w:rPr>
          <w:color w:val="000000"/>
          <w:sz w:val="22"/>
        </w:rPr>
        <w:t>Работы производятся согласно графика производства работ с установкой сроков проведения по неделям предоставленный Подрядчиком</w:t>
      </w:r>
    </w:p>
    <w:p w14:paraId="439F1C89" w14:textId="77777777" w:rsidR="00983F66" w:rsidRP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983F66">
        <w:rPr>
          <w:b/>
          <w:sz w:val="22"/>
          <w:szCs w:val="22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4A168C56" w14:textId="77777777" w:rsidR="00983F66" w:rsidRPr="00960113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960113">
        <w:rPr>
          <w:sz w:val="22"/>
          <w:szCs w:val="22"/>
        </w:rPr>
        <w:tab/>
        <w:t>Территория АО «ЗПП».</w:t>
      </w:r>
    </w:p>
    <w:p w14:paraId="5E128D8A" w14:textId="77777777" w:rsidR="00983F66" w:rsidRP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983F66">
        <w:rPr>
          <w:b/>
          <w:sz w:val="22"/>
          <w:szCs w:val="22"/>
        </w:rPr>
        <w:t>10. Иное, при необходимости.</w:t>
      </w:r>
    </w:p>
    <w:p w14:paraId="08CCE038" w14:textId="77777777" w:rsidR="00983F66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качестве обоснования цены к КП предоставить локально-сметные расчеты.</w:t>
      </w:r>
    </w:p>
    <w:p w14:paraId="299B1E1C" w14:textId="36C28C33" w:rsidR="00B73A4B" w:rsidRPr="001560CD" w:rsidRDefault="00983F66" w:rsidP="00983F6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rFonts w:eastAsia="Times New Roman"/>
          <w:bCs/>
          <w:iCs/>
          <w:sz w:val="22"/>
          <w:szCs w:val="22"/>
        </w:rPr>
        <w:t>Локально-сметный расчет</w:t>
      </w:r>
      <w:r w:rsidRPr="00670098">
        <w:rPr>
          <w:rFonts w:eastAsia="Times New Roman"/>
          <w:bCs/>
          <w:iCs/>
          <w:sz w:val="22"/>
          <w:szCs w:val="22"/>
        </w:rPr>
        <w:t xml:space="preserve"> долж</w:t>
      </w:r>
      <w:r>
        <w:rPr>
          <w:rFonts w:eastAsia="Times New Roman"/>
          <w:bCs/>
          <w:iCs/>
          <w:sz w:val="22"/>
          <w:szCs w:val="22"/>
        </w:rPr>
        <w:t>ен</w:t>
      </w:r>
      <w:r w:rsidRPr="00670098">
        <w:rPr>
          <w:rFonts w:eastAsia="Times New Roman"/>
          <w:bCs/>
          <w:iCs/>
          <w:sz w:val="22"/>
          <w:szCs w:val="22"/>
        </w:rPr>
        <w:t xml:space="preserve"> быть разработан на основании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(утверждена приказом Министерства строительства и жилищно-коммунального хозяйства Российской Федерации от 4 августа 2020 г. N 421/пр </w:t>
      </w:r>
      <w:r>
        <w:rPr>
          <w:rFonts w:eastAsia="Times New Roman"/>
          <w:bCs/>
          <w:iCs/>
          <w:sz w:val="22"/>
          <w:szCs w:val="22"/>
        </w:rPr>
        <w:t xml:space="preserve">с изменениями, в </w:t>
      </w:r>
      <w:r>
        <w:rPr>
          <w:sz w:val="22"/>
          <w:szCs w:val="22"/>
        </w:rPr>
        <w:t xml:space="preserve">текущих ценах по Республике Марий Эл, по НБ: </w:t>
      </w:r>
      <w:r>
        <w:rPr>
          <w:rFonts w:eastAsia="Times New Roman"/>
          <w:bCs/>
          <w:iCs/>
          <w:sz w:val="22"/>
          <w:szCs w:val="22"/>
        </w:rPr>
        <w:t xml:space="preserve">по </w:t>
      </w:r>
      <w:r>
        <w:rPr>
          <w:sz w:val="22"/>
          <w:szCs w:val="22"/>
        </w:rPr>
        <w:t>ГЭСН-2020 с доп. и изм. 9 (приказ Минстроя России №961/пр)</w:t>
      </w:r>
      <w:r w:rsidRPr="00FF0541">
        <w:rPr>
          <w:rFonts w:eastAsia="Times New Roman"/>
          <w:sz w:val="22"/>
          <w:szCs w:val="22"/>
        </w:rPr>
        <w:t>.</w:t>
      </w:r>
      <w:r w:rsidRPr="00670098">
        <w:t xml:space="preserve"> </w:t>
      </w:r>
      <w:r w:rsidRPr="00670098">
        <w:rPr>
          <w:rFonts w:eastAsia="Times New Roman"/>
          <w:sz w:val="22"/>
          <w:szCs w:val="22"/>
        </w:rPr>
        <w:t>При отсутствии во ФГИС ЦС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</w:t>
      </w:r>
      <w:r>
        <w:rPr>
          <w:rFonts w:eastAsia="Times New Roman"/>
          <w:sz w:val="22"/>
          <w:szCs w:val="22"/>
        </w:rPr>
        <w:t>.</w:t>
      </w:r>
    </w:p>
    <w:p w14:paraId="757731EC" w14:textId="77777777" w:rsidR="00235200" w:rsidRPr="00E410FB" w:rsidRDefault="00235200" w:rsidP="00235200">
      <w:pPr>
        <w:jc w:val="center"/>
        <w:rPr>
          <w:rFonts w:cs="Times New Roman"/>
          <w:sz w:val="22"/>
          <w:szCs w:val="22"/>
        </w:rPr>
      </w:pPr>
    </w:p>
    <w:sectPr w:rsidR="00235200" w:rsidRPr="00E410FB" w:rsidSect="00E31C61">
      <w:pgSz w:w="11906" w:h="16838"/>
      <w:pgMar w:top="426" w:right="850" w:bottom="1134" w:left="1701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D7B51" w14:textId="77777777" w:rsidR="003649E7" w:rsidRDefault="003649E7" w:rsidP="00053F43">
      <w:r>
        <w:separator/>
      </w:r>
    </w:p>
  </w:endnote>
  <w:endnote w:type="continuationSeparator" w:id="0">
    <w:p w14:paraId="3E601387" w14:textId="77777777" w:rsidR="003649E7" w:rsidRDefault="003649E7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B721F" w14:textId="77777777" w:rsidR="003649E7" w:rsidRDefault="003649E7" w:rsidP="00053F43">
      <w:r>
        <w:separator/>
      </w:r>
    </w:p>
  </w:footnote>
  <w:footnote w:type="continuationSeparator" w:id="0">
    <w:p w14:paraId="795B783C" w14:textId="77777777" w:rsidR="003649E7" w:rsidRDefault="003649E7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2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2">
    <w:nsid w:val="04D16BAA"/>
    <w:multiLevelType w:val="hybridMultilevel"/>
    <w:tmpl w:val="71C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558A3"/>
    <w:multiLevelType w:val="hybridMultilevel"/>
    <w:tmpl w:val="78A01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80FD5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970EA3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DE2CF7"/>
    <w:multiLevelType w:val="hybridMultilevel"/>
    <w:tmpl w:val="8BA4A6B4"/>
    <w:lvl w:ilvl="0" w:tplc="CBE6D6D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8802B0"/>
    <w:multiLevelType w:val="hybridMultilevel"/>
    <w:tmpl w:val="DE96D13A"/>
    <w:lvl w:ilvl="0" w:tplc="13448C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DB14AC7"/>
    <w:multiLevelType w:val="hybridMultilevel"/>
    <w:tmpl w:val="319CA56C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F04221A"/>
    <w:multiLevelType w:val="hybridMultilevel"/>
    <w:tmpl w:val="1FCC2822"/>
    <w:lvl w:ilvl="0" w:tplc="15DA8FE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BF26FF"/>
    <w:multiLevelType w:val="hybridMultilevel"/>
    <w:tmpl w:val="54AE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872CB8"/>
    <w:multiLevelType w:val="hybridMultilevel"/>
    <w:tmpl w:val="7FB6FC8C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17EFE"/>
    <w:multiLevelType w:val="hybridMultilevel"/>
    <w:tmpl w:val="9A9A82FE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544B5"/>
    <w:multiLevelType w:val="hybridMultilevel"/>
    <w:tmpl w:val="250A4EA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FCA0BC8"/>
    <w:multiLevelType w:val="hybridMultilevel"/>
    <w:tmpl w:val="366A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401EE9"/>
    <w:multiLevelType w:val="hybridMultilevel"/>
    <w:tmpl w:val="28C2290E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570907"/>
    <w:multiLevelType w:val="hybridMultilevel"/>
    <w:tmpl w:val="7B0C0D32"/>
    <w:lvl w:ilvl="0" w:tplc="0A1641F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C36864"/>
    <w:multiLevelType w:val="hybridMultilevel"/>
    <w:tmpl w:val="4348AA6E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8B7135"/>
    <w:multiLevelType w:val="hybridMultilevel"/>
    <w:tmpl w:val="C3201DBE"/>
    <w:lvl w:ilvl="0" w:tplc="13448CA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>
    <w:nsid w:val="403E41E7"/>
    <w:multiLevelType w:val="hybridMultilevel"/>
    <w:tmpl w:val="49E2B3E6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DE5092"/>
    <w:multiLevelType w:val="hybridMultilevel"/>
    <w:tmpl w:val="A2DC38FC"/>
    <w:lvl w:ilvl="0" w:tplc="3406135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1564FCF"/>
    <w:multiLevelType w:val="hybridMultilevel"/>
    <w:tmpl w:val="1A129C6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1B803AA"/>
    <w:multiLevelType w:val="hybridMultilevel"/>
    <w:tmpl w:val="9E26A4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4E96C37"/>
    <w:multiLevelType w:val="hybridMultilevel"/>
    <w:tmpl w:val="AFAE40C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4">
    <w:nsid w:val="463475DE"/>
    <w:multiLevelType w:val="hybridMultilevel"/>
    <w:tmpl w:val="29C4B7EA"/>
    <w:lvl w:ilvl="0" w:tplc="50BA7DC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73950"/>
    <w:multiLevelType w:val="hybridMultilevel"/>
    <w:tmpl w:val="0224800C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7018A"/>
    <w:multiLevelType w:val="hybridMultilevel"/>
    <w:tmpl w:val="947A77AC"/>
    <w:lvl w:ilvl="0" w:tplc="13448CA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7">
    <w:nsid w:val="4B9A05CA"/>
    <w:multiLevelType w:val="hybridMultilevel"/>
    <w:tmpl w:val="7A88132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1F60CC6"/>
    <w:multiLevelType w:val="hybridMultilevel"/>
    <w:tmpl w:val="566CC6FC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4CA238E"/>
    <w:multiLevelType w:val="hybridMultilevel"/>
    <w:tmpl w:val="8C645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4D184D"/>
    <w:multiLevelType w:val="hybridMultilevel"/>
    <w:tmpl w:val="DFD0E3A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B870D3F"/>
    <w:multiLevelType w:val="hybridMultilevel"/>
    <w:tmpl w:val="CF80DDD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B73CB"/>
    <w:multiLevelType w:val="hybridMultilevel"/>
    <w:tmpl w:val="27AA274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840434"/>
    <w:multiLevelType w:val="hybridMultilevel"/>
    <w:tmpl w:val="32D8DCD4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360E58"/>
    <w:multiLevelType w:val="hybridMultilevel"/>
    <w:tmpl w:val="0944F6B2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E66089"/>
    <w:multiLevelType w:val="hybridMultilevel"/>
    <w:tmpl w:val="5B400FF4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2D0339"/>
    <w:multiLevelType w:val="hybridMultilevel"/>
    <w:tmpl w:val="C80294C6"/>
    <w:lvl w:ilvl="0" w:tplc="19AC5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7D16EB"/>
    <w:multiLevelType w:val="hybridMultilevel"/>
    <w:tmpl w:val="3372ED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F766085"/>
    <w:multiLevelType w:val="hybridMultilevel"/>
    <w:tmpl w:val="5562FB8C"/>
    <w:lvl w:ilvl="0" w:tplc="84423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481610"/>
    <w:multiLevelType w:val="hybridMultilevel"/>
    <w:tmpl w:val="5712D4F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3611C1"/>
    <w:multiLevelType w:val="hybridMultilevel"/>
    <w:tmpl w:val="75D4EA8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C3A41"/>
    <w:multiLevelType w:val="hybridMultilevel"/>
    <w:tmpl w:val="26C83976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320205"/>
    <w:multiLevelType w:val="hybridMultilevel"/>
    <w:tmpl w:val="50089322"/>
    <w:lvl w:ilvl="0" w:tplc="845A08CC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37"/>
  </w:num>
  <w:num w:numId="4">
    <w:abstractNumId w:val="32"/>
  </w:num>
  <w:num w:numId="5">
    <w:abstractNumId w:val="45"/>
  </w:num>
  <w:num w:numId="6">
    <w:abstractNumId w:val="19"/>
  </w:num>
  <w:num w:numId="7">
    <w:abstractNumId w:val="0"/>
  </w:num>
  <w:num w:numId="8">
    <w:abstractNumId w:val="42"/>
  </w:num>
  <w:num w:numId="9">
    <w:abstractNumId w:val="1"/>
  </w:num>
  <w:num w:numId="10">
    <w:abstractNumId w:val="33"/>
  </w:num>
  <w:num w:numId="11">
    <w:abstractNumId w:val="10"/>
  </w:num>
  <w:num w:numId="12">
    <w:abstractNumId w:val="20"/>
  </w:num>
  <w:num w:numId="13">
    <w:abstractNumId w:val="30"/>
  </w:num>
  <w:num w:numId="14">
    <w:abstractNumId w:val="5"/>
  </w:num>
  <w:num w:numId="15">
    <w:abstractNumId w:val="28"/>
  </w:num>
  <w:num w:numId="16">
    <w:abstractNumId w:val="4"/>
  </w:num>
  <w:num w:numId="17">
    <w:abstractNumId w:val="23"/>
  </w:num>
  <w:num w:numId="18">
    <w:abstractNumId w:val="16"/>
  </w:num>
  <w:num w:numId="19">
    <w:abstractNumId w:val="39"/>
  </w:num>
  <w:num w:numId="20">
    <w:abstractNumId w:val="34"/>
  </w:num>
  <w:num w:numId="21">
    <w:abstractNumId w:val="31"/>
  </w:num>
  <w:num w:numId="22">
    <w:abstractNumId w:val="35"/>
  </w:num>
  <w:num w:numId="23">
    <w:abstractNumId w:val="44"/>
  </w:num>
  <w:num w:numId="24">
    <w:abstractNumId w:val="22"/>
  </w:num>
  <w:num w:numId="25">
    <w:abstractNumId w:val="9"/>
  </w:num>
  <w:num w:numId="26">
    <w:abstractNumId w:val="15"/>
  </w:num>
  <w:num w:numId="27">
    <w:abstractNumId w:val="17"/>
  </w:num>
  <w:num w:numId="28">
    <w:abstractNumId w:val="3"/>
  </w:num>
  <w:num w:numId="29">
    <w:abstractNumId w:val="38"/>
  </w:num>
  <w:num w:numId="30">
    <w:abstractNumId w:val="29"/>
  </w:num>
  <w:num w:numId="31">
    <w:abstractNumId w:val="2"/>
  </w:num>
  <w:num w:numId="32">
    <w:abstractNumId w:val="40"/>
  </w:num>
  <w:num w:numId="33">
    <w:abstractNumId w:val="12"/>
  </w:num>
  <w:num w:numId="34">
    <w:abstractNumId w:val="25"/>
  </w:num>
  <w:num w:numId="35">
    <w:abstractNumId w:val="8"/>
  </w:num>
  <w:num w:numId="36">
    <w:abstractNumId w:val="21"/>
  </w:num>
  <w:num w:numId="37">
    <w:abstractNumId w:val="27"/>
  </w:num>
  <w:num w:numId="38">
    <w:abstractNumId w:val="13"/>
  </w:num>
  <w:num w:numId="39">
    <w:abstractNumId w:val="11"/>
  </w:num>
  <w:num w:numId="40">
    <w:abstractNumId w:val="43"/>
  </w:num>
  <w:num w:numId="41">
    <w:abstractNumId w:val="14"/>
  </w:num>
  <w:num w:numId="42">
    <w:abstractNumId w:val="6"/>
  </w:num>
  <w:num w:numId="43">
    <w:abstractNumId w:val="24"/>
  </w:num>
  <w:num w:numId="44">
    <w:abstractNumId w:val="7"/>
  </w:num>
  <w:num w:numId="45">
    <w:abstractNumId w:val="26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670B"/>
    <w:rsid w:val="00053F43"/>
    <w:rsid w:val="00061C25"/>
    <w:rsid w:val="000762E6"/>
    <w:rsid w:val="000A3E64"/>
    <w:rsid w:val="000C413F"/>
    <w:rsid w:val="000E7BAD"/>
    <w:rsid w:val="001560CD"/>
    <w:rsid w:val="001607D6"/>
    <w:rsid w:val="0016553B"/>
    <w:rsid w:val="00173D00"/>
    <w:rsid w:val="0018170A"/>
    <w:rsid w:val="001A5C80"/>
    <w:rsid w:val="001C3575"/>
    <w:rsid w:val="001E652A"/>
    <w:rsid w:val="001E75A7"/>
    <w:rsid w:val="001E7A1F"/>
    <w:rsid w:val="00207957"/>
    <w:rsid w:val="00225868"/>
    <w:rsid w:val="00230A4A"/>
    <w:rsid w:val="00235200"/>
    <w:rsid w:val="00241BF8"/>
    <w:rsid w:val="00265474"/>
    <w:rsid w:val="002A1CFF"/>
    <w:rsid w:val="002A3DCF"/>
    <w:rsid w:val="002B3288"/>
    <w:rsid w:val="002B6C7C"/>
    <w:rsid w:val="002C1EC1"/>
    <w:rsid w:val="002C5FCD"/>
    <w:rsid w:val="002E101B"/>
    <w:rsid w:val="00302150"/>
    <w:rsid w:val="00325C4A"/>
    <w:rsid w:val="003649E7"/>
    <w:rsid w:val="00373197"/>
    <w:rsid w:val="00390BA3"/>
    <w:rsid w:val="003B5753"/>
    <w:rsid w:val="003F3989"/>
    <w:rsid w:val="0040064F"/>
    <w:rsid w:val="00427B36"/>
    <w:rsid w:val="00440922"/>
    <w:rsid w:val="00484C0C"/>
    <w:rsid w:val="00492CF9"/>
    <w:rsid w:val="004D2A51"/>
    <w:rsid w:val="004D3E4D"/>
    <w:rsid w:val="0050338F"/>
    <w:rsid w:val="00530F4C"/>
    <w:rsid w:val="00533DFA"/>
    <w:rsid w:val="00592393"/>
    <w:rsid w:val="005A476D"/>
    <w:rsid w:val="005A494F"/>
    <w:rsid w:val="005A798C"/>
    <w:rsid w:val="005B4FA7"/>
    <w:rsid w:val="005D2EC8"/>
    <w:rsid w:val="005D682A"/>
    <w:rsid w:val="00607696"/>
    <w:rsid w:val="00627924"/>
    <w:rsid w:val="006D046C"/>
    <w:rsid w:val="006D1AA2"/>
    <w:rsid w:val="00787500"/>
    <w:rsid w:val="007A3645"/>
    <w:rsid w:val="007D4BAB"/>
    <w:rsid w:val="007F000F"/>
    <w:rsid w:val="0086126C"/>
    <w:rsid w:val="00862C06"/>
    <w:rsid w:val="008D6347"/>
    <w:rsid w:val="00905CD1"/>
    <w:rsid w:val="009465DF"/>
    <w:rsid w:val="00957FF0"/>
    <w:rsid w:val="00980FCD"/>
    <w:rsid w:val="00983F66"/>
    <w:rsid w:val="00995104"/>
    <w:rsid w:val="00996140"/>
    <w:rsid w:val="009B3B1A"/>
    <w:rsid w:val="00A51C30"/>
    <w:rsid w:val="00A608C6"/>
    <w:rsid w:val="00A6148E"/>
    <w:rsid w:val="00AA20A6"/>
    <w:rsid w:val="00AC4A89"/>
    <w:rsid w:val="00AE4408"/>
    <w:rsid w:val="00B2261B"/>
    <w:rsid w:val="00B73A4B"/>
    <w:rsid w:val="00B76FBF"/>
    <w:rsid w:val="00B83B5B"/>
    <w:rsid w:val="00C0718E"/>
    <w:rsid w:val="00C95CD2"/>
    <w:rsid w:val="00CB025C"/>
    <w:rsid w:val="00CB7633"/>
    <w:rsid w:val="00CE32E8"/>
    <w:rsid w:val="00D06228"/>
    <w:rsid w:val="00D115C4"/>
    <w:rsid w:val="00D2229E"/>
    <w:rsid w:val="00D33540"/>
    <w:rsid w:val="00D63F17"/>
    <w:rsid w:val="00D9356C"/>
    <w:rsid w:val="00D95969"/>
    <w:rsid w:val="00DE05B7"/>
    <w:rsid w:val="00DF451B"/>
    <w:rsid w:val="00E15831"/>
    <w:rsid w:val="00E26837"/>
    <w:rsid w:val="00E31C61"/>
    <w:rsid w:val="00E410FB"/>
    <w:rsid w:val="00E54323"/>
    <w:rsid w:val="00E9078B"/>
    <w:rsid w:val="00E943AF"/>
    <w:rsid w:val="00F54B26"/>
    <w:rsid w:val="00F631BD"/>
    <w:rsid w:val="00FD3032"/>
    <w:rsid w:val="00FD3F24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9078B"/>
    <w:pPr>
      <w:widowControl/>
      <w:suppressAutoHyphens w:val="0"/>
      <w:autoSpaceDN/>
      <w:spacing w:before="240" w:after="240" w:line="360" w:lineRule="auto"/>
      <w:contextualSpacing/>
      <w:jc w:val="center"/>
      <w:textAlignment w:val="auto"/>
      <w:outlineLvl w:val="0"/>
    </w:pPr>
    <w:rPr>
      <w:rFonts w:ascii="ISOCPEUR" w:eastAsia="Times New Roman" w:hAnsi="ISOCPEUR" w:cs="Times New Roman"/>
      <w:b/>
      <w:kern w:val="0"/>
      <w:sz w:val="28"/>
      <w:szCs w:val="36"/>
      <w:lang w:val="en-US" w:eastAsia="en-US" w:bidi="en-US"/>
    </w:rPr>
  </w:style>
  <w:style w:type="paragraph" w:styleId="2">
    <w:name w:val="heading 2"/>
    <w:aliases w:val="Заголовок КР"/>
    <w:basedOn w:val="a"/>
    <w:next w:val="a"/>
    <w:link w:val="2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1"/>
    </w:pPr>
    <w:rPr>
      <w:rFonts w:ascii="ISOCPEUR" w:eastAsiaTheme="majorEastAsia" w:hAnsi="ISOCPEUR" w:cstheme="majorBidi"/>
      <w:b/>
      <w:kern w:val="0"/>
      <w:sz w:val="28"/>
      <w:szCs w:val="26"/>
      <w:lang w:eastAsia="en-US" w:bidi="ar-SA"/>
    </w:rPr>
  </w:style>
  <w:style w:type="paragraph" w:styleId="3">
    <w:name w:val="heading 3"/>
    <w:aliases w:val="Заголовок ИОС"/>
    <w:basedOn w:val="a"/>
    <w:next w:val="a"/>
    <w:link w:val="3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2"/>
    </w:pPr>
    <w:rPr>
      <w:rFonts w:ascii="ISOCPEUR" w:eastAsiaTheme="majorEastAsia" w:hAnsi="ISOCPEUR" w:cstheme="majorBidi"/>
      <w:b/>
      <w:kern w:val="0"/>
      <w:sz w:val="28"/>
      <w:lang w:eastAsia="en-US" w:bidi="ar-SA"/>
    </w:rPr>
  </w:style>
  <w:style w:type="paragraph" w:styleId="4">
    <w:name w:val="heading 4"/>
    <w:aliases w:val="Заголовок ИОС 2"/>
    <w:basedOn w:val="a"/>
    <w:next w:val="a"/>
    <w:link w:val="4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3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5">
    <w:name w:val="heading 5"/>
    <w:aliases w:val="Заголовок ПОС"/>
    <w:basedOn w:val="a"/>
    <w:next w:val="a"/>
    <w:link w:val="5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4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6">
    <w:name w:val="heading 6"/>
    <w:aliases w:val="Заголовок ПБ"/>
    <w:basedOn w:val="a"/>
    <w:next w:val="a"/>
    <w:link w:val="6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5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7">
    <w:name w:val="heading 7"/>
    <w:aliases w:val="Заголовок ОДИ"/>
    <w:basedOn w:val="a"/>
    <w:next w:val="a"/>
    <w:link w:val="7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6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8">
    <w:name w:val="heading 8"/>
    <w:aliases w:val="Заголовок ЭЭ"/>
    <w:basedOn w:val="a"/>
    <w:next w:val="a"/>
    <w:link w:val="8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7"/>
    </w:pPr>
    <w:rPr>
      <w:rFonts w:ascii="ISOCPEUR" w:eastAsiaTheme="majorEastAsia" w:hAnsi="ISOCPEUR" w:cstheme="majorBidi"/>
      <w:b/>
      <w:kern w:val="0"/>
      <w:sz w:val="28"/>
      <w:szCs w:val="2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9951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aliases w:val="Основной текст Знак Знак,Знак"/>
    <w:basedOn w:val="a"/>
    <w:link w:val="ac"/>
    <w:uiPriority w:val="99"/>
    <w:rsid w:val="001607D6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Основной текст Знак"/>
    <w:aliases w:val="Основной текст Знак Знак Знак,Знак Знак"/>
    <w:basedOn w:val="a0"/>
    <w:link w:val="ab"/>
    <w:uiPriority w:val="99"/>
    <w:rsid w:val="001607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9078B"/>
    <w:rPr>
      <w:rFonts w:ascii="ISOCPEUR" w:eastAsia="Times New Roman" w:hAnsi="ISOCPEUR" w:cs="Times New Roman"/>
      <w:b/>
      <w:sz w:val="28"/>
      <w:szCs w:val="36"/>
      <w:lang w:val="en-US" w:bidi="en-US"/>
    </w:rPr>
  </w:style>
  <w:style w:type="character" w:customStyle="1" w:styleId="20">
    <w:name w:val="Заголовок 2 Знак"/>
    <w:aliases w:val="Заголовок КР Знак"/>
    <w:basedOn w:val="a0"/>
    <w:link w:val="2"/>
    <w:uiPriority w:val="9"/>
    <w:rsid w:val="00E9078B"/>
    <w:rPr>
      <w:rFonts w:ascii="ISOCPEUR" w:eastAsiaTheme="majorEastAsia" w:hAnsi="ISOCPEUR" w:cstheme="majorBidi"/>
      <w:b/>
      <w:sz w:val="28"/>
      <w:szCs w:val="26"/>
    </w:rPr>
  </w:style>
  <w:style w:type="character" w:customStyle="1" w:styleId="30">
    <w:name w:val="Заголовок 3 Знак"/>
    <w:aliases w:val="Заголовок ИОС Знак"/>
    <w:basedOn w:val="a0"/>
    <w:link w:val="3"/>
    <w:uiPriority w:val="9"/>
    <w:rsid w:val="00E9078B"/>
    <w:rPr>
      <w:rFonts w:ascii="ISOCPEUR" w:eastAsiaTheme="majorEastAsia" w:hAnsi="ISOCPEUR" w:cstheme="majorBidi"/>
      <w:b/>
      <w:sz w:val="28"/>
      <w:szCs w:val="24"/>
    </w:rPr>
  </w:style>
  <w:style w:type="character" w:customStyle="1" w:styleId="40">
    <w:name w:val="Заголовок 4 Знак"/>
    <w:aliases w:val="Заголовок ИОС 2 Знак"/>
    <w:basedOn w:val="a0"/>
    <w:link w:val="4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50">
    <w:name w:val="Заголовок 5 Знак"/>
    <w:aliases w:val="Заголовок ПОС Знак"/>
    <w:basedOn w:val="a0"/>
    <w:link w:val="5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60">
    <w:name w:val="Заголовок 6 Знак"/>
    <w:aliases w:val="Заголовок ПБ Знак"/>
    <w:basedOn w:val="a0"/>
    <w:link w:val="6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70">
    <w:name w:val="Заголовок 7 Знак"/>
    <w:aliases w:val="Заголовок ОДИ Знак"/>
    <w:basedOn w:val="a0"/>
    <w:link w:val="7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80">
    <w:name w:val="Заголовок 8 Знак"/>
    <w:aliases w:val="Заголовок ЭЭ Знак"/>
    <w:basedOn w:val="a0"/>
    <w:link w:val="8"/>
    <w:uiPriority w:val="9"/>
    <w:rsid w:val="00E9078B"/>
    <w:rPr>
      <w:rFonts w:ascii="ISOCPEUR" w:eastAsiaTheme="majorEastAsia" w:hAnsi="ISOCPEUR" w:cstheme="majorBidi"/>
      <w:b/>
      <w:sz w:val="28"/>
      <w:szCs w:val="21"/>
    </w:rPr>
  </w:style>
  <w:style w:type="paragraph" w:customStyle="1" w:styleId="WW-">
    <w:name w:val="WW-Заголовок"/>
    <w:basedOn w:val="a"/>
    <w:next w:val="ab"/>
    <w:rsid w:val="00E9078B"/>
    <w:pPr>
      <w:keepNext/>
      <w:widowControl/>
      <w:autoSpaceDN/>
      <w:spacing w:before="240" w:after="120" w:line="276" w:lineRule="auto"/>
      <w:jc w:val="center"/>
      <w:textAlignment w:val="auto"/>
    </w:pPr>
    <w:rPr>
      <w:rFonts w:ascii="Calibri" w:eastAsia="MS Mincho" w:hAnsi="Calibri" w:cs="Tahoma"/>
      <w:b/>
      <w:kern w:val="0"/>
      <w:sz w:val="28"/>
      <w:szCs w:val="28"/>
      <w:lang w:bidi="ar-SA"/>
    </w:rPr>
  </w:style>
  <w:style w:type="paragraph" w:customStyle="1" w:styleId="ad">
    <w:name w:val="Текст таблицы"/>
    <w:basedOn w:val="a"/>
    <w:qFormat/>
    <w:rsid w:val="00E9078B"/>
    <w:pPr>
      <w:widowControl/>
      <w:autoSpaceDN/>
      <w:spacing w:line="276" w:lineRule="auto"/>
      <w:jc w:val="both"/>
      <w:textAlignment w:val="auto"/>
    </w:pPr>
    <w:rPr>
      <w:rFonts w:ascii="Calibri" w:eastAsia="Times New Roman" w:hAnsi="Calibri" w:cs="Calibri"/>
      <w:kern w:val="0"/>
      <w:szCs w:val="20"/>
      <w:lang w:bidi="ar-SA"/>
    </w:rPr>
  </w:style>
  <w:style w:type="paragraph" w:customStyle="1" w:styleId="ProektTextTable">
    <w:name w:val="Proekt Text Table"/>
    <w:basedOn w:val="a"/>
    <w:rsid w:val="00E9078B"/>
    <w:pPr>
      <w:widowControl/>
      <w:tabs>
        <w:tab w:val="left" w:pos="1360"/>
        <w:tab w:val="left" w:pos="1531"/>
        <w:tab w:val="left" w:pos="2098"/>
      </w:tabs>
      <w:autoSpaceDN/>
      <w:spacing w:line="360" w:lineRule="auto"/>
      <w:ind w:right="11"/>
      <w:jc w:val="both"/>
      <w:textAlignment w:val="auto"/>
    </w:pPr>
    <w:rPr>
      <w:rFonts w:ascii="Arial" w:eastAsia="Times New Roman" w:hAnsi="Arial" w:cs="Arial"/>
      <w:kern w:val="0"/>
      <w:sz w:val="19"/>
      <w:szCs w:val="19"/>
      <w:lang w:val="en-US" w:bidi="en-US"/>
    </w:rPr>
  </w:style>
  <w:style w:type="paragraph" w:customStyle="1" w:styleId="11">
    <w:name w:val="Текст1"/>
    <w:basedOn w:val="a"/>
    <w:rsid w:val="00E9078B"/>
    <w:pPr>
      <w:widowControl/>
      <w:autoSpaceDN/>
      <w:jc w:val="left"/>
      <w:textAlignment w:val="auto"/>
    </w:pPr>
    <w:rPr>
      <w:rFonts w:ascii="Calibri" w:eastAsia="Calibri" w:hAnsi="Calibri" w:cs="Consolas"/>
      <w:kern w:val="0"/>
      <w:sz w:val="22"/>
      <w:szCs w:val="21"/>
      <w:lang w:bidi="ar-SA"/>
    </w:rPr>
  </w:style>
  <w:style w:type="paragraph" w:customStyle="1" w:styleId="ae">
    <w:name w:val="без отступа"/>
    <w:basedOn w:val="a"/>
    <w:link w:val="af"/>
    <w:qFormat/>
    <w:rsid w:val="00E9078B"/>
    <w:pPr>
      <w:widowControl/>
      <w:suppressAutoHyphens w:val="0"/>
      <w:autoSpaceDN/>
      <w:spacing w:before="120" w:after="120" w:line="259" w:lineRule="auto"/>
      <w:jc w:val="both"/>
      <w:textAlignment w:val="auto"/>
    </w:pPr>
    <w:rPr>
      <w:rFonts w:ascii="Arial" w:eastAsiaTheme="minorHAnsi" w:hAnsi="Arial" w:cs="Arial"/>
      <w:bCs/>
      <w:kern w:val="0"/>
      <w:sz w:val="22"/>
      <w:szCs w:val="22"/>
      <w:lang w:eastAsia="en-US" w:bidi="en-US"/>
    </w:rPr>
  </w:style>
  <w:style w:type="character" w:customStyle="1" w:styleId="af">
    <w:name w:val="без отступа Знак"/>
    <w:basedOn w:val="a0"/>
    <w:link w:val="ae"/>
    <w:rsid w:val="00E9078B"/>
    <w:rPr>
      <w:rFonts w:ascii="Arial" w:hAnsi="Arial" w:cs="Arial"/>
      <w:bCs/>
      <w:lang w:bidi="en-US"/>
    </w:rPr>
  </w:style>
  <w:style w:type="paragraph" w:customStyle="1" w:styleId="af0">
    <w:name w:val="Чертежный"/>
    <w:rsid w:val="00E9078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E9078B"/>
    <w:pPr>
      <w:widowControl/>
      <w:suppressAutoHyphens w:val="0"/>
      <w:autoSpaceDN/>
      <w:spacing w:after="120" w:line="259" w:lineRule="auto"/>
      <w:ind w:left="283"/>
      <w:jc w:val="left"/>
      <w:textAlignment w:val="auto"/>
    </w:pPr>
    <w:rPr>
      <w:rFonts w:ascii="Arial" w:eastAsiaTheme="minorHAnsi" w:hAnsi="Arial" w:cs="Arial"/>
      <w:kern w:val="0"/>
      <w:sz w:val="22"/>
      <w:szCs w:val="28"/>
      <w:lang w:eastAsia="en-US" w:bidi="ar-SA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9078B"/>
    <w:rPr>
      <w:rFonts w:ascii="Arial" w:hAnsi="Arial" w:cs="Arial"/>
      <w:szCs w:val="28"/>
    </w:rPr>
  </w:style>
  <w:style w:type="paragraph" w:styleId="af3">
    <w:name w:val="TOC Heading"/>
    <w:basedOn w:val="1"/>
    <w:next w:val="a"/>
    <w:uiPriority w:val="39"/>
    <w:unhideWhenUsed/>
    <w:qFormat/>
    <w:rsid w:val="00E9078B"/>
    <w:pPr>
      <w:keepNext/>
      <w:keepLines/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E9078B"/>
    <w:pPr>
      <w:widowControl/>
      <w:tabs>
        <w:tab w:val="right" w:leader="dot" w:pos="9345"/>
      </w:tabs>
      <w:suppressAutoHyphens w:val="0"/>
      <w:autoSpaceDN/>
      <w:spacing w:after="100" w:line="259" w:lineRule="auto"/>
      <w:jc w:val="left"/>
      <w:textAlignment w:val="auto"/>
    </w:pPr>
    <w:rPr>
      <w:rFonts w:ascii="ISOCPEUR" w:eastAsiaTheme="minorHAnsi" w:hAnsi="ISOCPEUR" w:cs="Arial"/>
      <w:noProof/>
      <w:kern w:val="0"/>
      <w:sz w:val="28"/>
      <w:szCs w:val="36"/>
      <w:lang w:eastAsia="en-US" w:bidi="en-US"/>
    </w:rPr>
  </w:style>
  <w:style w:type="character" w:styleId="af4">
    <w:name w:val="Hyperlink"/>
    <w:basedOn w:val="a0"/>
    <w:uiPriority w:val="99"/>
    <w:unhideWhenUsed/>
    <w:rsid w:val="00E9078B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22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44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9078B"/>
    <w:rPr>
      <w:color w:val="605E5C"/>
      <w:shd w:val="clear" w:color="auto" w:fill="E1DFDD"/>
    </w:rPr>
  </w:style>
  <w:style w:type="paragraph" w:styleId="41">
    <w:name w:val="toc 4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6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51">
    <w:name w:val="toc 5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88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61">
    <w:name w:val="toc 6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10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71">
    <w:name w:val="toc 7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32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81">
    <w:name w:val="toc 8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54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9">
    <w:name w:val="toc 9"/>
    <w:basedOn w:val="a"/>
    <w:next w:val="a"/>
    <w:autoRedefine/>
    <w:uiPriority w:val="39"/>
    <w:semiHidden/>
    <w:unhideWhenUsed/>
    <w:rsid w:val="00E9078B"/>
    <w:pPr>
      <w:widowControl/>
      <w:suppressAutoHyphens w:val="0"/>
      <w:autoSpaceDN/>
      <w:spacing w:after="100" w:line="259" w:lineRule="auto"/>
      <w:ind w:left="17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af5">
    <w:name w:val="Balloon Text"/>
    <w:basedOn w:val="a"/>
    <w:link w:val="af6"/>
    <w:uiPriority w:val="99"/>
    <w:semiHidden/>
    <w:unhideWhenUsed/>
    <w:rsid w:val="002C1EC1"/>
    <w:rPr>
      <w:rFonts w:ascii="Segoe UI" w:hAnsi="Segoe UI"/>
      <w:sz w:val="18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C1EC1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7">
    <w:name w:val="FollowedHyperlink"/>
    <w:uiPriority w:val="99"/>
    <w:semiHidden/>
    <w:unhideWhenUsed/>
    <w:rsid w:val="00983F66"/>
    <w:rPr>
      <w:color w:val="954F72"/>
      <w:u w:val="single"/>
    </w:rPr>
  </w:style>
  <w:style w:type="paragraph" w:customStyle="1" w:styleId="msonormal0">
    <w:name w:val="msonormal"/>
    <w:basedOn w:val="a"/>
    <w:rsid w:val="00983F66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63">
    <w:name w:val="xl63"/>
    <w:basedOn w:val="a"/>
    <w:rsid w:val="00983F66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4">
    <w:name w:val="xl64"/>
    <w:basedOn w:val="a"/>
    <w:rsid w:val="00983F66"/>
    <w:pPr>
      <w:widowControl/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5">
    <w:name w:val="xl65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6">
    <w:name w:val="xl66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7">
    <w:name w:val="xl67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8">
    <w:name w:val="xl68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ru-RU" w:bidi="ar-SA"/>
    </w:rPr>
  </w:style>
  <w:style w:type="paragraph" w:customStyle="1" w:styleId="xl69">
    <w:name w:val="xl69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0">
    <w:name w:val="xl70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1">
    <w:name w:val="xl71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2">
    <w:name w:val="xl72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3">
    <w:name w:val="xl73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ru-RU" w:bidi="ar-SA"/>
    </w:rPr>
  </w:style>
  <w:style w:type="paragraph" w:customStyle="1" w:styleId="xl74">
    <w:name w:val="xl74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72692-4F3F-496E-B0EE-C35F3864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18</Pages>
  <Words>8367</Words>
  <Characters>47695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26</cp:revision>
  <cp:lastPrinted>2022-12-07T04:39:00Z</cp:lastPrinted>
  <dcterms:created xsi:type="dcterms:W3CDTF">2022-12-01T10:54:00Z</dcterms:created>
  <dcterms:modified xsi:type="dcterms:W3CDTF">2023-10-13T10:57:00Z</dcterms:modified>
</cp:coreProperties>
</file>